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B38" w:rsidRPr="005019CC" w:rsidRDefault="00517B38" w:rsidP="00517B38">
      <w:pPr>
        <w:shd w:val="clear" w:color="auto" w:fill="FFFFFF"/>
        <w:spacing w:before="100" w:beforeAutospacing="1" w:after="202"/>
        <w:rPr>
          <w:rFonts w:ascii="Georgia" w:eastAsia="Times New Roman" w:hAnsi="Georgia" w:cs="Times New Roman"/>
          <w:b/>
          <w:color w:val="0000FF"/>
          <w:sz w:val="28"/>
          <w:szCs w:val="28"/>
        </w:rPr>
      </w:pPr>
      <w:r w:rsidRPr="005019CC">
        <w:rPr>
          <w:rFonts w:ascii="Georgia" w:eastAsia="Times New Roman" w:hAnsi="Georgia" w:cs="Times New Roman"/>
          <w:b/>
          <w:i/>
          <w:iCs/>
          <w:color w:val="0000FF"/>
          <w:sz w:val="28"/>
          <w:szCs w:val="28"/>
        </w:rPr>
        <w:t xml:space="preserve">     МКОУ  «</w:t>
      </w:r>
      <w:proofErr w:type="spellStart"/>
      <w:r w:rsidRPr="005019CC">
        <w:rPr>
          <w:rFonts w:ascii="Georgia" w:eastAsia="Times New Roman" w:hAnsi="Georgia" w:cs="Times New Roman"/>
          <w:b/>
          <w:i/>
          <w:iCs/>
          <w:color w:val="0000FF"/>
          <w:sz w:val="28"/>
          <w:szCs w:val="28"/>
        </w:rPr>
        <w:t>Шамилькалинская</w:t>
      </w:r>
      <w:proofErr w:type="spellEnd"/>
      <w:r w:rsidRPr="005019CC">
        <w:rPr>
          <w:rFonts w:ascii="Georgia" w:eastAsia="Times New Roman" w:hAnsi="Georgia" w:cs="Times New Roman"/>
          <w:b/>
          <w:i/>
          <w:iCs/>
          <w:color w:val="0000FF"/>
          <w:sz w:val="28"/>
          <w:szCs w:val="28"/>
        </w:rPr>
        <w:t xml:space="preserve"> СОШ»  МО «</w:t>
      </w:r>
      <w:proofErr w:type="spellStart"/>
      <w:r w:rsidRPr="005019CC">
        <w:rPr>
          <w:rFonts w:ascii="Georgia" w:eastAsia="Times New Roman" w:hAnsi="Georgia" w:cs="Times New Roman"/>
          <w:b/>
          <w:i/>
          <w:iCs/>
          <w:color w:val="0000FF"/>
          <w:sz w:val="28"/>
          <w:szCs w:val="28"/>
        </w:rPr>
        <w:t>Унцукульский</w:t>
      </w:r>
      <w:proofErr w:type="spellEnd"/>
      <w:r w:rsidRPr="005019CC">
        <w:rPr>
          <w:rFonts w:ascii="Georgia" w:eastAsia="Times New Roman" w:hAnsi="Georgia" w:cs="Times New Roman"/>
          <w:b/>
          <w:i/>
          <w:iCs/>
          <w:color w:val="0000FF"/>
          <w:sz w:val="28"/>
          <w:szCs w:val="28"/>
        </w:rPr>
        <w:t xml:space="preserve"> район»</w:t>
      </w:r>
    </w:p>
    <w:p w:rsidR="00517B38" w:rsidRDefault="00517B38" w:rsidP="003D4CC6">
      <w:pPr>
        <w:pStyle w:val="a3"/>
        <w:jc w:val="center"/>
        <w:rPr>
          <w:b/>
          <w:sz w:val="28"/>
          <w:szCs w:val="28"/>
        </w:rPr>
      </w:pPr>
    </w:p>
    <w:p w:rsidR="003D4CC6" w:rsidRPr="00F73F5F" w:rsidRDefault="003D4CC6" w:rsidP="003D4CC6">
      <w:pPr>
        <w:pStyle w:val="a3"/>
        <w:jc w:val="center"/>
        <w:rPr>
          <w:b/>
          <w:bCs/>
          <w:kern w:val="2"/>
          <w:sz w:val="28"/>
          <w:szCs w:val="28"/>
        </w:rPr>
      </w:pPr>
      <w:r w:rsidRPr="00E66C82">
        <w:rPr>
          <w:b/>
          <w:sz w:val="28"/>
          <w:szCs w:val="28"/>
        </w:rPr>
        <w:t xml:space="preserve"> </w:t>
      </w:r>
      <w:r w:rsidRPr="00F73F5F">
        <w:rPr>
          <w:b/>
          <w:bCs/>
          <w:kern w:val="2"/>
          <w:sz w:val="28"/>
          <w:szCs w:val="28"/>
        </w:rPr>
        <w:t>Анализ воспитательной работы МКОУ «</w:t>
      </w:r>
      <w:proofErr w:type="spellStart"/>
      <w:r w:rsidRPr="00F73F5F">
        <w:rPr>
          <w:b/>
          <w:bCs/>
          <w:kern w:val="2"/>
          <w:sz w:val="28"/>
          <w:szCs w:val="28"/>
        </w:rPr>
        <w:t>Шамильская</w:t>
      </w:r>
      <w:proofErr w:type="spellEnd"/>
      <w:r w:rsidRPr="00F73F5F">
        <w:rPr>
          <w:b/>
          <w:bCs/>
          <w:kern w:val="2"/>
          <w:sz w:val="28"/>
          <w:szCs w:val="28"/>
        </w:rPr>
        <w:t xml:space="preserve">  </w:t>
      </w:r>
      <w:proofErr w:type="gramStart"/>
      <w:r w:rsidRPr="00F73F5F">
        <w:rPr>
          <w:b/>
          <w:bCs/>
          <w:kern w:val="2"/>
          <w:sz w:val="28"/>
          <w:szCs w:val="28"/>
        </w:rPr>
        <w:t>средняя</w:t>
      </w:r>
      <w:proofErr w:type="gramEnd"/>
      <w:r w:rsidRPr="00F73F5F">
        <w:rPr>
          <w:b/>
          <w:bCs/>
          <w:kern w:val="2"/>
          <w:sz w:val="28"/>
          <w:szCs w:val="28"/>
        </w:rPr>
        <w:t xml:space="preserve"> </w:t>
      </w:r>
    </w:p>
    <w:p w:rsidR="003D4CC6" w:rsidRPr="00F73F5F" w:rsidRDefault="003D4CC6" w:rsidP="003D4CC6">
      <w:pPr>
        <w:widowControl w:val="0"/>
        <w:wordWrap w:val="0"/>
        <w:autoSpaceDE w:val="0"/>
        <w:autoSpaceDN w:val="0"/>
        <w:spacing w:after="0" w:line="240" w:lineRule="auto"/>
        <w:jc w:val="center"/>
        <w:rPr>
          <w:rFonts w:ascii="Times New Roman" w:eastAsia="Times New Roman" w:hAnsi="Times New Roman" w:cs="Times New Roman"/>
          <w:b/>
          <w:bCs/>
          <w:kern w:val="2"/>
          <w:sz w:val="28"/>
          <w:szCs w:val="28"/>
        </w:rPr>
      </w:pPr>
      <w:r w:rsidRPr="00F73F5F">
        <w:rPr>
          <w:rFonts w:ascii="Times New Roman" w:eastAsia="Times New Roman" w:hAnsi="Times New Roman" w:cs="Times New Roman"/>
          <w:b/>
          <w:bCs/>
          <w:kern w:val="2"/>
          <w:sz w:val="28"/>
          <w:szCs w:val="28"/>
        </w:rPr>
        <w:t xml:space="preserve">общеобразовательная школа» за 2020-2021 учебный год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 соответствии с программой развития МКОУ «</w:t>
      </w:r>
      <w:proofErr w:type="spellStart"/>
      <w:r w:rsidRPr="00F73F5F">
        <w:rPr>
          <w:rFonts w:ascii="Times New Roman" w:eastAsia="Batang" w:hAnsi="Times New Roman" w:cs="Times New Roman"/>
          <w:kern w:val="2"/>
          <w:sz w:val="28"/>
          <w:szCs w:val="28"/>
        </w:rPr>
        <w:t>Шамилькалинская</w:t>
      </w:r>
      <w:proofErr w:type="spellEnd"/>
      <w:r w:rsidRPr="00F73F5F">
        <w:rPr>
          <w:rFonts w:ascii="Times New Roman" w:eastAsia="Batang" w:hAnsi="Times New Roman" w:cs="Times New Roman"/>
          <w:kern w:val="2"/>
          <w:sz w:val="28"/>
          <w:szCs w:val="28"/>
        </w:rPr>
        <w:t xml:space="preserve">  сред</w:t>
      </w:r>
      <w:r>
        <w:rPr>
          <w:rFonts w:ascii="Times New Roman" w:eastAsia="Batang" w:hAnsi="Times New Roman" w:cs="Times New Roman"/>
          <w:kern w:val="2"/>
          <w:sz w:val="28"/>
          <w:szCs w:val="28"/>
        </w:rPr>
        <w:t>няя общеобразовательная школа</w:t>
      </w:r>
      <w:r w:rsidRPr="00F73F5F">
        <w:rPr>
          <w:rFonts w:ascii="Times New Roman" w:eastAsia="Batang" w:hAnsi="Times New Roman" w:cs="Times New Roman"/>
          <w:kern w:val="2"/>
          <w:sz w:val="28"/>
          <w:szCs w:val="28"/>
        </w:rPr>
        <w:t>» в 2020-2021 учебном году осуществлялась целенаправленная работа по реализации задач конкретного этапа жизнедеятельности школы. Современной школе приходится заниматься многими вопросами, от которых зависит решение разнообразных проблем. Главным вопросом является построение целостного образовательного процесса, необходимой составной частью которого является - воспитание.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МКОУ «</w:t>
      </w:r>
      <w:proofErr w:type="spellStart"/>
      <w:r w:rsidRPr="00F73F5F">
        <w:rPr>
          <w:rFonts w:ascii="Times New Roman" w:eastAsia="Batang" w:hAnsi="Times New Roman" w:cs="Times New Roman"/>
          <w:kern w:val="2"/>
          <w:sz w:val="28"/>
          <w:szCs w:val="28"/>
        </w:rPr>
        <w:t>Шамилькалинская</w:t>
      </w:r>
      <w:proofErr w:type="spellEnd"/>
      <w:r w:rsidRPr="00F73F5F">
        <w:rPr>
          <w:rFonts w:ascii="Times New Roman" w:eastAsia="Batang" w:hAnsi="Times New Roman" w:cs="Times New Roman"/>
          <w:kern w:val="2"/>
          <w:sz w:val="28"/>
          <w:szCs w:val="28"/>
        </w:rPr>
        <w:t xml:space="preserve"> средняя общеобразовательная школа» ориентирована на обучение и воспитание обучающихся, а также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 Это достигается путем создания адаптивной педагогической системы, благоприятных условий для общеобразовательного, умственного, нравственного и физического развития каждого обучающегося. Воспитательная система школы охватывает весь педагогический процесс, интегрируя учебные занятия, внеурочную жизнь детей, разнообразную деятельность.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Основными идеями, которые легли в основу воспитательной системы школы, являются идеи педагогики гуманизма, сотрудничества, формирования единого воспитательного, развивающего пространства, связь с семьей.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Воспитательная система создается и развивается в целях оптимизации условий развития и самореализации личности, как воспитанника, так и педагога.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Цель воспитательной работы школ</w:t>
      </w:r>
      <w:proofErr w:type="gramStart"/>
      <w:r w:rsidRPr="00F73F5F">
        <w:rPr>
          <w:rFonts w:ascii="Times New Roman" w:eastAsia="Batang" w:hAnsi="Times New Roman" w:cs="Times New Roman"/>
          <w:kern w:val="2"/>
          <w:sz w:val="28"/>
          <w:szCs w:val="28"/>
        </w:rPr>
        <w:t>ы-</w:t>
      </w:r>
      <w:proofErr w:type="gramEnd"/>
      <w:r w:rsidRPr="00F73F5F">
        <w:rPr>
          <w:rFonts w:ascii="Times New Roman" w:eastAsia="Batang" w:hAnsi="Times New Roman" w:cs="Times New Roman"/>
          <w:kern w:val="2"/>
          <w:sz w:val="28"/>
          <w:szCs w:val="28"/>
        </w:rPr>
        <w:t xml:space="preserve">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kern w:val="2"/>
          <w:sz w:val="28"/>
          <w:szCs w:val="28"/>
        </w:rPr>
      </w:pPr>
      <w:r w:rsidRPr="00F73F5F">
        <w:rPr>
          <w:rFonts w:ascii="Times New Roman" w:eastAsia="Batang" w:hAnsi="Times New Roman" w:cs="Times New Roman"/>
          <w:b/>
          <w:kern w:val="2"/>
          <w:sz w:val="28"/>
          <w:szCs w:val="28"/>
        </w:rPr>
        <w:t>Задачи воспитательной работы в 2020- 2021учебном году:</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Продолжить создавать условия для успешного перехода на ФГОС второго поколения;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Приобщение школьников к ведущим духовным ценностям своего народа, к его национальной культуре, языку, традициям и обычаям;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Совершенствование системы воспитательной работы в классных коллективах;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Создать условия для выстраивания системы воспитания в школе на основе </w:t>
      </w:r>
      <w:proofErr w:type="spellStart"/>
      <w:r w:rsidRPr="00F73F5F">
        <w:rPr>
          <w:rFonts w:ascii="Times New Roman" w:eastAsia="Batang" w:hAnsi="Times New Roman" w:cs="Times New Roman"/>
          <w:kern w:val="2"/>
          <w:sz w:val="28"/>
          <w:szCs w:val="28"/>
        </w:rPr>
        <w:t>гуманизации</w:t>
      </w:r>
      <w:proofErr w:type="spellEnd"/>
      <w:r w:rsidRPr="00F73F5F">
        <w:rPr>
          <w:rFonts w:ascii="Times New Roman" w:eastAsia="Batang" w:hAnsi="Times New Roman" w:cs="Times New Roman"/>
          <w:kern w:val="2"/>
          <w:sz w:val="28"/>
          <w:szCs w:val="28"/>
        </w:rPr>
        <w:t xml:space="preserve"> и личностно-ориентированного подхода в обучении и воспитании школьников.</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Дальнейшее развитие и совершенствование системы дополнительного образования в школе.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Развитие коммуникативных умений педагогов, работать в системе «учитель </w:t>
      </w:r>
      <w:proofErr w:type="gramStart"/>
      <w:r w:rsidRPr="00F73F5F">
        <w:rPr>
          <w:rFonts w:ascii="Times New Roman" w:eastAsia="Batang" w:hAnsi="Times New Roman" w:cs="Times New Roman"/>
          <w:kern w:val="2"/>
          <w:sz w:val="28"/>
          <w:szCs w:val="28"/>
        </w:rPr>
        <w:t>-у</w:t>
      </w:r>
      <w:proofErr w:type="gramEnd"/>
      <w:r w:rsidRPr="00F73F5F">
        <w:rPr>
          <w:rFonts w:ascii="Times New Roman" w:eastAsia="Batang" w:hAnsi="Times New Roman" w:cs="Times New Roman"/>
          <w:kern w:val="2"/>
          <w:sz w:val="28"/>
          <w:szCs w:val="28"/>
        </w:rPr>
        <w:t>ченик - родитель».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В течение 2020-20121 учебного года воспитательная деятельность реализовывалась в трех сферах: в процессе обучения, во внеклассной образовательной сфере, во внеурочной деятельности. Вся деятельность была направлена на достижение поставленной цели – «воспитание свободной, гуманной личности, ориентированной на </w:t>
      </w:r>
      <w:r w:rsidRPr="00F73F5F">
        <w:rPr>
          <w:rFonts w:ascii="Times New Roman" w:eastAsia="Batang" w:hAnsi="Times New Roman" w:cs="Times New Roman"/>
          <w:color w:val="000000"/>
          <w:kern w:val="2"/>
          <w:sz w:val="28"/>
          <w:szCs w:val="28"/>
          <w:lang w:eastAsia="ko-KR"/>
        </w:rPr>
        <w:lastRenderedPageBreak/>
        <w:t>воспроизводство ценностей общечеловеческой и русской культуры и нравственности, способной жить в подлинно демократическом, правовом государстве, способствовать его становлению». Создание условий для развития личности ребенка – это процесс создания системы отношений, помогающей ребенку на каждом возрастном этапе успешно решать задачи в основных сферах своей жизнедеятельности.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Согласно поставленной цели в начале учебного года были определены следующие задачи: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От воспитания любви к родной школе, родному краю к формированию гражданского самосознания, активной жизненной позиции школьника как патриота своей Родины;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Развитие познавательного интереса, повышение интеллектуального уровня учащихся через разнообразные формы внеурочной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Развитие инициативы, самостоятельности, чувства ответственности учащихся через организацию ученического самоуправления и </w:t>
      </w:r>
      <w:proofErr w:type="spellStart"/>
      <w:r w:rsidRPr="00F73F5F">
        <w:rPr>
          <w:rFonts w:ascii="Times New Roman" w:eastAsia="Batang" w:hAnsi="Times New Roman" w:cs="Times New Roman"/>
          <w:color w:val="000000"/>
          <w:kern w:val="2"/>
          <w:sz w:val="28"/>
          <w:szCs w:val="28"/>
          <w:lang w:eastAsia="ko-KR"/>
        </w:rPr>
        <w:t>соуправления</w:t>
      </w:r>
      <w:proofErr w:type="spellEnd"/>
      <w:r w:rsidRPr="00F73F5F">
        <w:rPr>
          <w:rFonts w:ascii="Times New Roman" w:eastAsia="Batang" w:hAnsi="Times New Roman" w:cs="Times New Roman"/>
          <w:color w:val="000000"/>
          <w:kern w:val="2"/>
          <w:sz w:val="28"/>
          <w:szCs w:val="28"/>
          <w:lang w:eastAsia="ko-KR"/>
        </w:rPr>
        <w:t>;</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Усиление роли семьи в воспитании детей и привлечение её к организации учебно-воспитательного процесса в школе;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Создание условий для сохранения и укрепления здоровья учащихся, формирование стремления к здоровому образу жизни, осознание здоровья как одной из главных жизненных ценностей;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Оказание помощи учащимся в жизненном самоопределении, создание условий для трудовой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Реализация данных задач осуществлялась через организацию общешкольных мероприятий, работу кружков, организацию предметных и тематических недель, линеек и дежурств по школе, оформительскую и трудовую деятельность, проведение спортивных соревнований, работу ученического самоуправления и т.д.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Содержание воспитательной работы в минувшем учебном году определялось следующими видами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 </w:t>
      </w:r>
      <w:proofErr w:type="gramStart"/>
      <w:r w:rsidRPr="00F73F5F">
        <w:rPr>
          <w:rFonts w:ascii="Times New Roman" w:eastAsia="Batang" w:hAnsi="Times New Roman" w:cs="Times New Roman"/>
          <w:color w:val="000000"/>
          <w:kern w:val="2"/>
          <w:sz w:val="28"/>
          <w:szCs w:val="28"/>
          <w:lang w:eastAsia="ko-KR"/>
        </w:rPr>
        <w:t>познавательной</w:t>
      </w:r>
      <w:proofErr w:type="gramEnd"/>
      <w:r w:rsidRPr="00F73F5F">
        <w:rPr>
          <w:rFonts w:ascii="Times New Roman" w:eastAsia="Batang" w:hAnsi="Times New Roman" w:cs="Times New Roman"/>
          <w:color w:val="000000"/>
          <w:kern w:val="2"/>
          <w:sz w:val="28"/>
          <w:szCs w:val="28"/>
          <w:lang w:eastAsia="ko-KR"/>
        </w:rPr>
        <w:t>, расширяющей кругозор, любознательность школьников и формирующей потребность в образовании, интеллектуальном развитии;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 художественной, развивающей эстетические наклонности, потребность в </w:t>
      </w:r>
      <w:proofErr w:type="gramStart"/>
      <w:r w:rsidRPr="00F73F5F">
        <w:rPr>
          <w:rFonts w:ascii="Times New Roman" w:eastAsia="Batang" w:hAnsi="Times New Roman" w:cs="Times New Roman"/>
          <w:color w:val="000000"/>
          <w:kern w:val="2"/>
          <w:sz w:val="28"/>
          <w:szCs w:val="28"/>
          <w:lang w:eastAsia="ko-KR"/>
        </w:rPr>
        <w:t>прекрасном</w:t>
      </w:r>
      <w:proofErr w:type="gramEnd"/>
      <w:r w:rsidRPr="00F73F5F">
        <w:rPr>
          <w:rFonts w:ascii="Times New Roman" w:eastAsia="Batang" w:hAnsi="Times New Roman" w:cs="Times New Roman"/>
          <w:color w:val="000000"/>
          <w:kern w:val="2"/>
          <w:sz w:val="28"/>
          <w:szCs w:val="28"/>
          <w:lang w:eastAsia="ko-KR"/>
        </w:rPr>
        <w:t>;</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спортивной, способствующей здоровому образу жизни;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общественной, формирующей активную гражданскую позицию учащихся.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Воспитательная работа проходит через все виды и формы деятельности школы. Особое внимание в реализации воспитательных задач уделяется учебному процессу, который несёт большой воспитательный заряд (конференции, олимпиады, интеллектуальные марафоны, предметные недели, деловые игры).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Другая подсистема воспитательной системы – внеклассная и внеурочная деятельность учащихся совместно с педагогами (классные часы, различные конкурсы, внеурочные мероприятия, спортивные соревнования, вечера и т.д.)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Следующая подсистема - дополнительное образование в школе и </w:t>
      </w:r>
      <w:proofErr w:type="gramStart"/>
      <w:r w:rsidRPr="00F73F5F">
        <w:rPr>
          <w:rFonts w:ascii="Times New Roman" w:eastAsia="Batang" w:hAnsi="Times New Roman" w:cs="Times New Roman"/>
          <w:color w:val="000000"/>
          <w:kern w:val="2"/>
          <w:sz w:val="28"/>
          <w:szCs w:val="28"/>
          <w:lang w:eastAsia="ko-KR"/>
        </w:rPr>
        <w:t>вне</w:t>
      </w:r>
      <w:proofErr w:type="gramEnd"/>
      <w:r w:rsidRPr="00F73F5F">
        <w:rPr>
          <w:rFonts w:ascii="Times New Roman" w:eastAsia="Batang" w:hAnsi="Times New Roman" w:cs="Times New Roman"/>
          <w:color w:val="000000"/>
          <w:kern w:val="2"/>
          <w:sz w:val="28"/>
          <w:szCs w:val="28"/>
          <w:lang w:eastAsia="ko-KR"/>
        </w:rPr>
        <w:t xml:space="preserve"> </w:t>
      </w:r>
      <w:proofErr w:type="gramStart"/>
      <w:r w:rsidRPr="00F73F5F">
        <w:rPr>
          <w:rFonts w:ascii="Times New Roman" w:eastAsia="Batang" w:hAnsi="Times New Roman" w:cs="Times New Roman"/>
          <w:color w:val="000000"/>
          <w:kern w:val="2"/>
          <w:sz w:val="28"/>
          <w:szCs w:val="28"/>
          <w:lang w:eastAsia="ko-KR"/>
        </w:rPr>
        <w:t>её</w:t>
      </w:r>
      <w:proofErr w:type="gramEnd"/>
      <w:r w:rsidRPr="00F73F5F">
        <w:rPr>
          <w:rFonts w:ascii="Times New Roman" w:eastAsia="Batang" w:hAnsi="Times New Roman" w:cs="Times New Roman"/>
          <w:color w:val="000000"/>
          <w:kern w:val="2"/>
          <w:sz w:val="28"/>
          <w:szCs w:val="28"/>
          <w:lang w:eastAsia="ko-KR"/>
        </w:rPr>
        <w:t>. Четвёртая подсистема – семья, социум. От качества взаимодействия всех прямых и косвенных участников воспитательного процесса зависит его успешность.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Таким образом, создается и развивается единая образовательно-воспитательная система, где естественным продолжением учебного процесса является внеклассная и внеурочная деятельность.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Воспитательная система школы выполняет управленческую функцию по следующим направлениям: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r w:rsidRPr="00F73F5F">
        <w:rPr>
          <w:rFonts w:ascii="Times New Roman" w:eastAsia="Batang" w:hAnsi="Times New Roman" w:cs="Times New Roman"/>
          <w:b/>
          <w:color w:val="000000"/>
          <w:kern w:val="2"/>
          <w:sz w:val="28"/>
          <w:szCs w:val="28"/>
          <w:lang w:eastAsia="ko-KR"/>
        </w:rPr>
        <w:t>Административная работа: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lastRenderedPageBreak/>
        <w:t>а) знакомство с опытом воспитательной работы школ района;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б) обмен опытом;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 МО классных руководителей.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r w:rsidRPr="00F73F5F">
        <w:rPr>
          <w:rFonts w:ascii="Times New Roman" w:eastAsia="Batang" w:hAnsi="Times New Roman" w:cs="Times New Roman"/>
          <w:b/>
          <w:color w:val="000000"/>
          <w:kern w:val="2"/>
          <w:sz w:val="28"/>
          <w:szCs w:val="28"/>
          <w:lang w:eastAsia="ko-KR"/>
        </w:rPr>
        <w:t>2. Планирование: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а) разработка различных программ, направленных на развитие учащихся;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б) подбор форм и методов в соответствии с анализом.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3. Сбор информации: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а) педагогическое наблюдение;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б) анкетирование, мониторинг;</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 анализ собранной информации.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r w:rsidRPr="00F73F5F">
        <w:rPr>
          <w:rFonts w:ascii="Times New Roman" w:eastAsia="Batang" w:hAnsi="Times New Roman" w:cs="Times New Roman"/>
          <w:b/>
          <w:color w:val="000000"/>
          <w:kern w:val="2"/>
          <w:sz w:val="28"/>
          <w:szCs w:val="28"/>
          <w:lang w:eastAsia="ko-KR"/>
        </w:rPr>
        <w:t>4. Совместная работа с другими центрами: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а) связь с общественными организациями (районный краеведческий музей</w:t>
      </w:r>
      <w:proofErr w:type="gramStart"/>
      <w:r w:rsidRPr="00F73F5F">
        <w:rPr>
          <w:rFonts w:ascii="Times New Roman" w:eastAsia="Batang" w:hAnsi="Times New Roman" w:cs="Times New Roman"/>
          <w:color w:val="000000"/>
          <w:kern w:val="2"/>
          <w:sz w:val="28"/>
          <w:szCs w:val="28"/>
          <w:lang w:eastAsia="ko-KR"/>
        </w:rPr>
        <w:t xml:space="preserve"> ,</w:t>
      </w:r>
      <w:proofErr w:type="gramEnd"/>
      <w:r w:rsidRPr="00F73F5F">
        <w:rPr>
          <w:rFonts w:ascii="Times New Roman" w:eastAsia="Batang" w:hAnsi="Times New Roman" w:cs="Times New Roman"/>
          <w:color w:val="000000"/>
          <w:kern w:val="2"/>
          <w:sz w:val="28"/>
          <w:szCs w:val="28"/>
          <w:lang w:eastAsia="ko-KR"/>
        </w:rPr>
        <w:t>районный Дом Культуры, районная библиотека , спортивная школа, ДДТ);</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5. Контроль и коррекция: анализ и оценка воспитательной работы (педагогические советы, МО классных руководителей, совещание при директоре).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6. Методическая работа в рамках воспитательной системы школы строится в нескольких направлениях: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а) МО классных руководителей;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б) индивидуальная работа с классными руководителями.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морально-психологический климат в коллективе.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В школе в прошлом году было </w:t>
      </w:r>
      <w:r>
        <w:rPr>
          <w:rFonts w:ascii="Times New Roman" w:eastAsia="Batang" w:hAnsi="Times New Roman" w:cs="Times New Roman"/>
          <w:color w:val="000000"/>
          <w:kern w:val="2"/>
          <w:sz w:val="28"/>
          <w:szCs w:val="28"/>
          <w:lang w:eastAsia="ko-KR"/>
        </w:rPr>
        <w:t>38</w:t>
      </w:r>
      <w:r w:rsidRPr="00F73F5F">
        <w:rPr>
          <w:rFonts w:ascii="Times New Roman" w:eastAsia="Batang" w:hAnsi="Times New Roman" w:cs="Times New Roman"/>
          <w:color w:val="000000"/>
          <w:kern w:val="2"/>
          <w:sz w:val="28"/>
          <w:szCs w:val="28"/>
          <w:lang w:eastAsia="ko-KR"/>
        </w:rPr>
        <w:t xml:space="preserve"> классов. Из них: 16 классов начальной школы, </w:t>
      </w:r>
      <w:r>
        <w:rPr>
          <w:rFonts w:ascii="Times New Roman" w:eastAsia="Batang" w:hAnsi="Times New Roman" w:cs="Times New Roman"/>
          <w:color w:val="000000"/>
          <w:kern w:val="2"/>
          <w:sz w:val="28"/>
          <w:szCs w:val="28"/>
          <w:lang w:eastAsia="ko-KR"/>
        </w:rPr>
        <w:t>17</w:t>
      </w:r>
      <w:r w:rsidRPr="00F73F5F">
        <w:rPr>
          <w:rFonts w:ascii="Times New Roman" w:eastAsia="Batang" w:hAnsi="Times New Roman" w:cs="Times New Roman"/>
          <w:color w:val="000000"/>
          <w:kern w:val="2"/>
          <w:sz w:val="28"/>
          <w:szCs w:val="28"/>
          <w:lang w:eastAsia="ko-KR"/>
        </w:rPr>
        <w:t xml:space="preserve"> классов среднего звена, </w:t>
      </w:r>
      <w:r>
        <w:rPr>
          <w:rFonts w:ascii="Times New Roman" w:eastAsia="Batang" w:hAnsi="Times New Roman" w:cs="Times New Roman"/>
          <w:color w:val="000000"/>
          <w:kern w:val="2"/>
          <w:sz w:val="28"/>
          <w:szCs w:val="28"/>
          <w:lang w:eastAsia="ko-KR"/>
        </w:rPr>
        <w:t>5</w:t>
      </w:r>
      <w:r w:rsidRPr="00F73F5F">
        <w:rPr>
          <w:rFonts w:ascii="Times New Roman" w:eastAsia="Batang" w:hAnsi="Times New Roman" w:cs="Times New Roman"/>
          <w:color w:val="000000"/>
          <w:kern w:val="2"/>
          <w:sz w:val="28"/>
          <w:szCs w:val="28"/>
          <w:lang w:eastAsia="ko-KR"/>
        </w:rPr>
        <w:t xml:space="preserve"> класса старшего звена. </w:t>
      </w:r>
      <w:r w:rsidRPr="00F73F5F">
        <w:rPr>
          <w:rFonts w:ascii="Times New Roman" w:eastAsia="Batang" w:hAnsi="Times New Roman" w:cs="Times New Roman"/>
          <w:color w:val="000000"/>
          <w:kern w:val="2"/>
          <w:sz w:val="28"/>
          <w:szCs w:val="28"/>
          <w:lang w:val="en-US" w:eastAsia="ko-KR"/>
        </w:rPr>
        <w:t>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r w:rsidRPr="00F73F5F">
        <w:rPr>
          <w:rFonts w:ascii="Times New Roman" w:eastAsia="Batang" w:hAnsi="Times New Roman" w:cs="Times New Roman"/>
          <w:b/>
          <w:color w:val="000000"/>
          <w:kern w:val="2"/>
          <w:sz w:val="28"/>
          <w:szCs w:val="28"/>
          <w:lang w:eastAsia="ko-KR"/>
        </w:rPr>
        <w:t>Анализ работы классных руководителей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Смысл жизни классного руководителя - классный коллектив. Он определяет нашу позицию, творческий принцип.</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Перед каждым классным руководителем стоят практически одни и те же вопросы: как воспитывать сегодня? Какую цель преследовать? Какие методы воздействия сегодня могут стать полезными, а какие, наоборот, пойдут во вред? Сейчас как никогда важно формирование жизнестойкой, жизнеспособной личности.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Анализ и изучение работы классных руководителей</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дети умеют распределить между собой работу, стремятся к общению в свободное время.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Классные руководители исследуют состояние и эффективность воспитательного процесса в классе, пользуясь методиками определения уровня воспитанности классного коллектива (и отдельно каждого ученика класса) во внешне поведенческом аспекте, изучают уровень развития коллектива. С помощью различных методик классные руководители исследуют уровни </w:t>
      </w:r>
      <w:proofErr w:type="spellStart"/>
      <w:r w:rsidRPr="00F73F5F">
        <w:rPr>
          <w:rFonts w:ascii="Times New Roman" w:eastAsia="Batang" w:hAnsi="Times New Roman" w:cs="Times New Roman"/>
          <w:color w:val="000000"/>
          <w:kern w:val="2"/>
          <w:sz w:val="28"/>
          <w:szCs w:val="28"/>
          <w:lang w:eastAsia="ko-KR"/>
        </w:rPr>
        <w:t>сформированности</w:t>
      </w:r>
      <w:proofErr w:type="spellEnd"/>
      <w:r w:rsidRPr="00F73F5F">
        <w:rPr>
          <w:rFonts w:ascii="Times New Roman" w:eastAsia="Batang" w:hAnsi="Times New Roman" w:cs="Times New Roman"/>
          <w:color w:val="000000"/>
          <w:kern w:val="2"/>
          <w:sz w:val="28"/>
          <w:szCs w:val="28"/>
          <w:lang w:eastAsia="ko-KR"/>
        </w:rPr>
        <w:t xml:space="preserve"> потенциалов (интеллектуального, творческого, коммуникационного и т.д.) у учащихся класса, планируют индивидуальную работу с учащимися.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Анализ работы классного руководителя за предыдущий год – это одна из главных составляющих работы классного руководителя. Хороший, справедливый и обоснованный анализ помогает увидеть свои сильные и слабые стороны и определить </w:t>
      </w:r>
      <w:r w:rsidRPr="00F73F5F">
        <w:rPr>
          <w:rFonts w:ascii="Times New Roman" w:eastAsia="Batang" w:hAnsi="Times New Roman" w:cs="Times New Roman"/>
          <w:color w:val="000000"/>
          <w:kern w:val="2"/>
          <w:sz w:val="28"/>
          <w:szCs w:val="28"/>
          <w:lang w:eastAsia="ko-KR"/>
        </w:rPr>
        <w:lastRenderedPageBreak/>
        <w:t>пути дальнейшего совершенствования. Он помогает увидеть проблемы, которые есть в классе, которые необходимо ещё решить.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Большое внимание уделялось проведению тематических классных часов. Это отмечали многие дети. Проблемы, обсуждаемые на классных часах, способствуют повышению учебной мотивации и повышению качества учебы, повышению дисциплины, нравственному воспитанию. Многие классные руководители ставят задачу проведения тематических классных часов, совершенствования их содержания и эффективности на предстоящий учебный год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Все классные руководители</w:t>
      </w:r>
      <w:r w:rsidRPr="00F73F5F">
        <w:rPr>
          <w:rFonts w:ascii="Times New Roman" w:eastAsia="Batang" w:hAnsi="Times New Roman" w:cs="Times New Roman"/>
          <w:i/>
          <w:iCs/>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проводят классные часы, принимают активное участие в традиционных школьных делах (КТД к различным праздникам), особенно старшее звено.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Задачи, стоящие перед классными руководителями и заместителем директора по воспитательной работе в этом направлении, следующие: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Повышать методическое мастерство классных руководителей в аналитической деятельности и в планировании.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Четко и последовательно следить за тем, как классные руководители выполняют рекомендации по составлению плана и целенаправленно добиваться того, чтобы в конце года каждый классный руководитель сделал полноценный анализ воспитательной работы.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Анализ внеурочных мероприятий: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 Воспитательная работа строилась по системе коллективно-творческих дел (КТД).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r w:rsidRPr="00F73F5F">
        <w:rPr>
          <w:rFonts w:ascii="Times New Roman" w:eastAsia="Batang" w:hAnsi="Times New Roman" w:cs="Times New Roman"/>
          <w:b/>
          <w:color w:val="000000"/>
          <w:kern w:val="2"/>
          <w:sz w:val="28"/>
          <w:szCs w:val="28"/>
          <w:lang w:eastAsia="ko-KR"/>
        </w:rPr>
        <w:t>За год были проведены следующие мероприятия общешкольного масштаба: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День знаний;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День Учителя;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День самоуправления;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Посвящение в старшеклассники;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Посвящение в первоклассники;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Осенний бал;</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Новогодний Бал маскарад;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День Защитника Отечества;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- 8 марта;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Дни здоровья;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-Прощание с Азбукой;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Прощание с начальной школой;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Последний звонок;</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Выпускные вечера.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Главное всей работы заключается в том, что учащиеся приобретают навыки организации и управления в творческой, интересной для них форме.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Подтверждением успешности традиционных школьных мероприятий является то, что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w:t>
      </w:r>
      <w:r w:rsidRPr="00F73F5F">
        <w:rPr>
          <w:rFonts w:ascii="Times New Roman" w:eastAsia="Batang" w:hAnsi="Times New Roman" w:cs="Times New Roman"/>
          <w:color w:val="000000"/>
          <w:kern w:val="2"/>
          <w:sz w:val="28"/>
          <w:szCs w:val="28"/>
          <w:lang w:eastAsia="ko-KR"/>
        </w:rPr>
        <w:lastRenderedPageBreak/>
        <w:t>развивают их.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В соответствии с этим в воспитательной работе школы на 2020-2021 учебный год были определены следующие направленности деятельности, на протяжении нескольких лет ставшие традиционными: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интеллектуально-познавательное;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гражданско-патриотическое;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художественно-эстетическое;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спортивно-оздоровительное;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профилактика правонарушений;</w:t>
      </w:r>
    </w:p>
    <w:p w:rsidR="003D4CC6" w:rsidRPr="00F73F5F" w:rsidRDefault="003D4CC6" w:rsidP="003D4CC6">
      <w:pPr>
        <w:widowControl w:val="0"/>
        <w:wordWrap w:val="0"/>
        <w:autoSpaceDE w:val="0"/>
        <w:autoSpaceDN w:val="0"/>
        <w:spacing w:after="0" w:line="240" w:lineRule="auto"/>
        <w:rPr>
          <w:rFonts w:ascii="Times New Roman" w:eastAsia="Batang" w:hAnsi="Times New Roman" w:cs="Times New Roman"/>
          <w:kern w:val="2"/>
          <w:sz w:val="28"/>
          <w:szCs w:val="28"/>
        </w:rPr>
      </w:pPr>
      <w:r w:rsidRPr="00F73F5F">
        <w:rPr>
          <w:rFonts w:ascii="Times New Roman" w:eastAsia="Batang" w:hAnsi="Times New Roman" w:cs="Times New Roman"/>
          <w:color w:val="000000"/>
          <w:kern w:val="2"/>
          <w:sz w:val="28"/>
          <w:szCs w:val="28"/>
          <w:lang w:eastAsia="ko-KR"/>
        </w:rPr>
        <w:t xml:space="preserve">-          </w:t>
      </w:r>
      <w:proofErr w:type="gramStart"/>
      <w:r w:rsidRPr="00F73F5F">
        <w:rPr>
          <w:rFonts w:ascii="Times New Roman" w:eastAsia="Batang" w:hAnsi="Times New Roman" w:cs="Times New Roman"/>
          <w:kern w:val="2"/>
          <w:sz w:val="28"/>
          <w:szCs w:val="28"/>
        </w:rPr>
        <w:t>Духовно-нравственно</w:t>
      </w:r>
      <w:proofErr w:type="gramEnd"/>
      <w:r w:rsidRPr="00F73F5F">
        <w:rPr>
          <w:rFonts w:ascii="Times New Roman" w:eastAsia="Batang" w:hAnsi="Times New Roman" w:cs="Times New Roman"/>
          <w:kern w:val="2"/>
          <w:sz w:val="28"/>
          <w:szCs w:val="28"/>
        </w:rPr>
        <w:t>;</w:t>
      </w:r>
      <w:r w:rsidRPr="00F73F5F">
        <w:rPr>
          <w:rFonts w:ascii="Times New Roman" w:eastAsia="Batang" w:hAnsi="Times New Roman" w:cs="Times New Roman"/>
          <w:color w:val="000000"/>
          <w:kern w:val="2"/>
          <w:sz w:val="28"/>
          <w:szCs w:val="28"/>
          <w:lang w:eastAsia="ko-KR"/>
        </w:rPr>
        <w:br/>
      </w:r>
      <w:r w:rsidRPr="00F73F5F">
        <w:rPr>
          <w:rFonts w:ascii="Times New Roman" w:eastAsia="Batang" w:hAnsi="Times New Roman" w:cs="Times New Roman"/>
          <w:kern w:val="2"/>
          <w:sz w:val="28"/>
          <w:szCs w:val="28"/>
        </w:rPr>
        <w:t xml:space="preserve">-          трудовое воспитание и </w:t>
      </w:r>
      <w:proofErr w:type="spellStart"/>
      <w:r w:rsidRPr="00F73F5F">
        <w:rPr>
          <w:rFonts w:ascii="Times New Roman" w:eastAsia="Batang" w:hAnsi="Times New Roman" w:cs="Times New Roman"/>
          <w:kern w:val="2"/>
          <w:sz w:val="28"/>
          <w:szCs w:val="28"/>
        </w:rPr>
        <w:t>профориентационная</w:t>
      </w:r>
      <w:proofErr w:type="spellEnd"/>
      <w:r w:rsidRPr="00F73F5F">
        <w:rPr>
          <w:rFonts w:ascii="Times New Roman" w:eastAsia="Batang" w:hAnsi="Times New Roman" w:cs="Times New Roman"/>
          <w:kern w:val="2"/>
          <w:sz w:val="28"/>
          <w:szCs w:val="28"/>
        </w:rPr>
        <w:t xml:space="preserve"> работа.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kern w:val="2"/>
          <w:sz w:val="28"/>
          <w:szCs w:val="28"/>
        </w:rPr>
      </w:pPr>
      <w:r w:rsidRPr="00F73F5F">
        <w:rPr>
          <w:rFonts w:ascii="Times New Roman" w:eastAsia="Batang" w:hAnsi="Times New Roman" w:cs="Times New Roman"/>
          <w:b/>
          <w:kern w:val="2"/>
          <w:sz w:val="28"/>
          <w:szCs w:val="28"/>
        </w:rPr>
        <w:t>Интеллектуально-познавательное направление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Задачи: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повышение мотивации учения путём включения учащихся и педагогов в творческую деятельность, внеклассную деятельность по предмету, участие в различных конкурсах, конференциях, а также в предметных олимпиадах.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Основные виды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Участие в предметных неделях.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Участие в школьных, районных и республиканских предметных олимпиадах.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Праздники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День знаний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Последний звонок.</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Экскурсии.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Внеклассные мероприятия по предметам.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Участие в районной научно-практической конференции.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Цикл классных часов по данной тематике.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Встречи с интересными людьми.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kern w:val="2"/>
          <w:sz w:val="28"/>
          <w:szCs w:val="28"/>
        </w:rPr>
      </w:pPr>
      <w:r w:rsidRPr="00F73F5F">
        <w:rPr>
          <w:rFonts w:ascii="Times New Roman" w:eastAsia="Batang" w:hAnsi="Times New Roman" w:cs="Times New Roman"/>
          <w:b/>
          <w:kern w:val="2"/>
          <w:sz w:val="28"/>
          <w:szCs w:val="28"/>
        </w:rPr>
        <w:t>1. Гражданско-патриотическое воспитание.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Гражданско-патриотическое направление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Задачи: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воспитание личности патриота и гражданина;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формирование чувства любви и уважения к родной школе, к отчему краю, к своей стране; чувства ответственности за судьбу Родины;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формирование гражданского самосознания, становления активной жизненной позиции;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формирование гуманистических отношений к окружающему миру, приобщение к общечеловеческим ценностям.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Работа по гражданско-патриотическому воспитанию велась согласно плану работы школы на 2020-2021 учебный год.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lastRenderedPageBreak/>
        <w:t xml:space="preserve">9 мая все учащиеся </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1-11 классов и педагоги школы участвовали в митинге.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Главным результатом деятельности общешкольного коллектива по патриотическому воспитанию</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является трепетное и уважительное отношение к ветеранам Великой Отечественной войны, гордость за</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нашу Родину и желание старшеклассников служить в рядах защитников Родины.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Основные виды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xml:space="preserve">Система получения знаний на уроках гуманитарного цикла, обществознания,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ОБЖ.</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Благоустройство школьного двора.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Военно-спортивная игра «Зарница».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Участие в акции «За здоровый образ жизни»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Посещение музея.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xml:space="preserve">Выпуск стенгазет, </w:t>
      </w:r>
      <w:proofErr w:type="gramStart"/>
      <w:r w:rsidRPr="00F73F5F">
        <w:rPr>
          <w:rFonts w:ascii="Times New Roman" w:eastAsia="Batang" w:hAnsi="Times New Roman" w:cs="Times New Roman"/>
          <w:color w:val="000000"/>
          <w:kern w:val="2"/>
          <w:sz w:val="28"/>
          <w:szCs w:val="28"/>
        </w:rPr>
        <w:t>посвященные</w:t>
      </w:r>
      <w:proofErr w:type="gramEnd"/>
      <w:r w:rsidRPr="00F73F5F">
        <w:rPr>
          <w:rFonts w:ascii="Times New Roman" w:eastAsia="Batang" w:hAnsi="Times New Roman" w:cs="Times New Roman"/>
          <w:color w:val="000000"/>
          <w:kern w:val="2"/>
          <w:sz w:val="28"/>
          <w:szCs w:val="28"/>
        </w:rPr>
        <w:t xml:space="preserve"> великой Победе.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Вахта памяти.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Встречи с ветеранами труда, детьми войны, тружениками тыла.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xml:space="preserve">КТД, </w:t>
      </w:r>
      <w:proofErr w:type="gramStart"/>
      <w:r w:rsidRPr="00F73F5F">
        <w:rPr>
          <w:rFonts w:ascii="Times New Roman" w:eastAsia="Batang" w:hAnsi="Times New Roman" w:cs="Times New Roman"/>
          <w:color w:val="000000"/>
          <w:kern w:val="2"/>
          <w:sz w:val="28"/>
          <w:szCs w:val="28"/>
        </w:rPr>
        <w:t>посвященное</w:t>
      </w:r>
      <w:proofErr w:type="gramEnd"/>
      <w:r w:rsidRPr="00F73F5F">
        <w:rPr>
          <w:rFonts w:ascii="Times New Roman" w:eastAsia="Batang" w:hAnsi="Times New Roman" w:cs="Times New Roman"/>
          <w:color w:val="000000"/>
          <w:kern w:val="2"/>
          <w:sz w:val="28"/>
          <w:szCs w:val="28"/>
        </w:rPr>
        <w:t xml:space="preserve"> празднованию Дню защитника Отечества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Учащиеся школы ухаживают за территорией вокруг памятника воинам, погибшим в Великой Отечественной войне.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В феврале в школе проходил месячник военно-патриотической и спортивной работы, посвященный Дню защитника Отечества.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xml:space="preserve">В этом году в школе необходимо продолжить оформление стендов патриотической направленности, которые будут напоминать учащимся и педагогам о днях воинской славы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В целях воспитания патриотического сознания, привития любви к своему Отечеству в школе прошел месячник военно-патриотической направленности. Начался месячник с торжественной линейки, на которой был дан старт месячнику, с возложения цветов к памятнику погибшим воинам. Обучающиеся школы участвовали на школьной игре «Зарница».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Также организован конкурс рисунков среди 1 -4 классов, посвященный 23 Февраля. На конкурс были представлены 15 работ обучающихся. Лучшие были отмечены грамотами и призами. Во время декады Воинской Славы с целью формирования чувства бережного отношения к памяти о защитниках Отечества предыдущих поколений, воспитания гражданина с активной позицией патриота своей Родины, учащиеся школы приняли участие в митинге, посвященном воинам, чьи жизни отданы на полях сражений во время Великой Отечественной войны. Была организована Вахта памяти, возложение венков к памятнику, акции «Георгиевская ленточка», «Бессмертный полк», «Читающая армия правнуков Победы».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Предложения: В следующем учебном году продолжить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 формирование социальной ответственности и компетентности.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r w:rsidRPr="00F73F5F">
        <w:rPr>
          <w:rFonts w:ascii="Times New Roman" w:eastAsia="Batang" w:hAnsi="Times New Roman" w:cs="Times New Roman"/>
          <w:b/>
          <w:color w:val="000000"/>
          <w:kern w:val="2"/>
          <w:sz w:val="28"/>
          <w:szCs w:val="28"/>
          <w:lang w:eastAsia="ko-KR"/>
        </w:rPr>
        <w:t>Художественно-эстетическое направление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i/>
          <w:iCs/>
          <w:color w:val="000000"/>
          <w:kern w:val="2"/>
          <w:sz w:val="28"/>
          <w:szCs w:val="28"/>
          <w:lang w:eastAsia="ko-KR"/>
        </w:rPr>
        <w:t>Задачи: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совершенствование и развитие индивидуальных творческих способностей учащихся;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способствовать развитию чувства прекрасного, любви и интереса к культуре Отечества;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lastRenderedPageBreak/>
        <w:t>- сохранять и развивать традиции, способствующие воспитанию у школьников чувства гордости за свою школу.</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Виды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КТД. Содержание общешкольных дел было направлено на самореализацию учащихся, развитие творческих способностей, формирование общечеловеческих ценностей.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классов, сравнить, сопоставить. Это очень важно для формирования общественного мнения, коллективной самооценки, роста группового самосознания. Не меньшее значение эти крупные дела имеют для учителей, они выводят за рамки своего предмета, открывают возможности для взаимодействия, </w:t>
      </w:r>
      <w:proofErr w:type="spellStart"/>
      <w:r w:rsidRPr="00F73F5F">
        <w:rPr>
          <w:rFonts w:ascii="Times New Roman" w:eastAsia="Batang" w:hAnsi="Times New Roman" w:cs="Times New Roman"/>
          <w:color w:val="000000"/>
          <w:kern w:val="2"/>
          <w:sz w:val="28"/>
          <w:szCs w:val="28"/>
          <w:lang w:eastAsia="ko-KR"/>
        </w:rPr>
        <w:t>взаимодополнения</w:t>
      </w:r>
      <w:proofErr w:type="spellEnd"/>
      <w:r w:rsidRPr="00F73F5F">
        <w:rPr>
          <w:rFonts w:ascii="Times New Roman" w:eastAsia="Batang" w:hAnsi="Times New Roman" w:cs="Times New Roman"/>
          <w:color w:val="000000"/>
          <w:kern w:val="2"/>
          <w:sz w:val="28"/>
          <w:szCs w:val="28"/>
          <w:lang w:eastAsia="ko-KR"/>
        </w:rPr>
        <w:t>, педагогической рефлексии.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●Традиционные праздники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◄Первый звонок</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◄День учителя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Осенние праздники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День матери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◄Новогодний бал маскарад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◄День защитников Отечества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◄Международный женский день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◄Прощание с Азбукой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◄Прощание с начальной школой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◄День Победы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◄Последний звонок</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◄Выпускной вечер</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kern w:val="2"/>
          <w:sz w:val="28"/>
          <w:szCs w:val="28"/>
        </w:rPr>
      </w:pPr>
      <w:r w:rsidRPr="00F73F5F">
        <w:rPr>
          <w:rFonts w:ascii="Times New Roman" w:eastAsia="Batang" w:hAnsi="Times New Roman" w:cs="Times New Roman"/>
          <w:b/>
          <w:kern w:val="2"/>
          <w:sz w:val="28"/>
          <w:szCs w:val="28"/>
        </w:rPr>
        <w:t>Спортивно-оздоровительное направление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Задачи: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формирование стремления к здоровому образу жизни, к физическому развитию;</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осознание здоровья как одной из главных жизненных ценностей.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Эмоциональной насыщенностью окрашены проводимые конкурсы, спортивные состязания. Цель этих мероприятий – создать ситуации успеха, способствовать раскрытию творческих способностей, формировать чувство ответственности за коллектив и дружеской поддержки, уважение к народным традициям («День здоровья», « День Защитника Отечества», «Веселые старты», «Президентские состязания» и многие другие).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 течение учебного года для учащихся школы были проведены следующие спортивные мероприятия: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Президентские состязания;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 Легкая атлетика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Волейбол;</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Весёлые старты.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Все эти мероприятия были подготовлены и проведены учителями физкультуры и классными руководителями. Охват учащихся – 100%.</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Предложения: продолжить работу в данном направлении, опираясь на современные требования к образовательной программе, т.к. проблема физической подготовленности д</w:t>
      </w:r>
      <w:r w:rsidRPr="00F73F5F">
        <w:rPr>
          <w:rFonts w:ascii="Times New Roman" w:eastAsia="Batang" w:hAnsi="Times New Roman" w:cs="Times New Roman"/>
          <w:kern w:val="2"/>
          <w:sz w:val="28"/>
          <w:szCs w:val="28"/>
        </w:rPr>
        <w:lastRenderedPageBreak/>
        <w:t>етей, недостаточном количестве знаний о сохранении и укреплении здоровья, а также</w:t>
      </w:r>
      <w:r w:rsidRPr="00F73F5F">
        <w:rPr>
          <w:rFonts w:ascii="Times New Roman" w:eastAsia="Batang" w:hAnsi="Times New Roman" w:cs="Times New Roman"/>
          <w:kern w:val="2"/>
          <w:sz w:val="28"/>
          <w:szCs w:val="28"/>
        </w:rPr>
        <w:br/>
        <w:t>двигательной активности современных школьников по-прежнему актуальна.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 Сохранение и укрепление здоровья учащихся.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Большое внимание школа уделяет сохранению и укреплению здоровья обучающихся, привитию им навыков здорового образа жизни. Работа по формированию у детей потребности здорового образа жизни проводилась через реализацию школьной подпрограммы «Здоровье», которая включает в себя: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рациональную организацию учебного процесса (учебный план, расписание учебных занятий и внеурочной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организация </w:t>
      </w:r>
      <w:proofErr w:type="spellStart"/>
      <w:proofErr w:type="gramStart"/>
      <w:r w:rsidRPr="00F73F5F">
        <w:rPr>
          <w:rFonts w:ascii="Times New Roman" w:eastAsia="Batang" w:hAnsi="Times New Roman" w:cs="Times New Roman"/>
          <w:kern w:val="2"/>
          <w:sz w:val="28"/>
          <w:szCs w:val="28"/>
        </w:rPr>
        <w:t>физкультурно</w:t>
      </w:r>
      <w:proofErr w:type="spellEnd"/>
      <w:r w:rsidRPr="00F73F5F">
        <w:rPr>
          <w:rFonts w:ascii="Times New Roman" w:eastAsia="Batang" w:hAnsi="Times New Roman" w:cs="Times New Roman"/>
          <w:kern w:val="2"/>
          <w:sz w:val="28"/>
          <w:szCs w:val="28"/>
        </w:rPr>
        <w:t xml:space="preserve"> - оздоровительной</w:t>
      </w:r>
      <w:proofErr w:type="gramEnd"/>
      <w:r w:rsidRPr="00F73F5F">
        <w:rPr>
          <w:rFonts w:ascii="Times New Roman" w:eastAsia="Batang" w:hAnsi="Times New Roman" w:cs="Times New Roman"/>
          <w:kern w:val="2"/>
          <w:sz w:val="28"/>
          <w:szCs w:val="28"/>
        </w:rPr>
        <w:t xml:space="preserve"> работы: «День здоровья», Школьные соревнования по, волейболу</w:t>
      </w:r>
      <w:proofErr w:type="gramStart"/>
      <w:r w:rsidRPr="00F73F5F">
        <w:rPr>
          <w:rFonts w:ascii="Times New Roman" w:eastAsia="Batang" w:hAnsi="Times New Roman" w:cs="Times New Roman"/>
          <w:kern w:val="2"/>
          <w:sz w:val="28"/>
          <w:szCs w:val="28"/>
        </w:rPr>
        <w:t xml:space="preserve"> ,</w:t>
      </w:r>
      <w:proofErr w:type="gramEnd"/>
      <w:r w:rsidRPr="00F73F5F">
        <w:rPr>
          <w:rFonts w:ascii="Times New Roman" w:eastAsia="Batang" w:hAnsi="Times New Roman" w:cs="Times New Roman"/>
          <w:kern w:val="2"/>
          <w:sz w:val="28"/>
          <w:szCs w:val="28"/>
        </w:rPr>
        <w:t xml:space="preserve"> л/атлетический и др.</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w:t>
      </w:r>
      <w:r w:rsidRPr="00F73F5F">
        <w:rPr>
          <w:rFonts w:ascii="Times New Roman" w:eastAsia="Batang" w:hAnsi="Times New Roman" w:cs="Times New Roman"/>
          <w:kern w:val="2"/>
          <w:sz w:val="28"/>
          <w:szCs w:val="28"/>
        </w:rPr>
        <w:tab/>
      </w:r>
      <w:proofErr w:type="spellStart"/>
      <w:proofErr w:type="gramStart"/>
      <w:r w:rsidRPr="00F73F5F">
        <w:rPr>
          <w:rFonts w:ascii="Times New Roman" w:eastAsia="Batang" w:hAnsi="Times New Roman" w:cs="Times New Roman"/>
          <w:kern w:val="2"/>
          <w:sz w:val="28"/>
          <w:szCs w:val="28"/>
        </w:rPr>
        <w:t>просветительско</w:t>
      </w:r>
      <w:proofErr w:type="spellEnd"/>
      <w:r w:rsidRPr="00F73F5F">
        <w:rPr>
          <w:rFonts w:ascii="Times New Roman" w:eastAsia="Batang" w:hAnsi="Times New Roman" w:cs="Times New Roman"/>
          <w:kern w:val="2"/>
          <w:sz w:val="28"/>
          <w:szCs w:val="28"/>
        </w:rPr>
        <w:t xml:space="preserve"> - воспитательную</w:t>
      </w:r>
      <w:proofErr w:type="gramEnd"/>
      <w:r w:rsidRPr="00F73F5F">
        <w:rPr>
          <w:rFonts w:ascii="Times New Roman" w:eastAsia="Batang" w:hAnsi="Times New Roman" w:cs="Times New Roman"/>
          <w:kern w:val="2"/>
          <w:sz w:val="28"/>
          <w:szCs w:val="28"/>
        </w:rPr>
        <w:t xml:space="preserve"> работу с обучающимися, направленную на формирование ценности здоровья и здорового образа жизни: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тематические  классные часы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w:t>
      </w:r>
      <w:r w:rsidRPr="00F73F5F">
        <w:rPr>
          <w:rFonts w:ascii="Times New Roman" w:eastAsia="Batang" w:hAnsi="Times New Roman" w:cs="Times New Roman"/>
          <w:kern w:val="2"/>
          <w:sz w:val="28"/>
          <w:szCs w:val="28"/>
        </w:rPr>
        <w:tab/>
        <w:t xml:space="preserve">организацию питания </w:t>
      </w:r>
      <w:proofErr w:type="gramStart"/>
      <w:r w:rsidRPr="00F73F5F">
        <w:rPr>
          <w:rFonts w:ascii="Times New Roman" w:eastAsia="Batang" w:hAnsi="Times New Roman" w:cs="Times New Roman"/>
          <w:kern w:val="2"/>
          <w:sz w:val="28"/>
          <w:szCs w:val="28"/>
        </w:rPr>
        <w:t>обучающихся</w:t>
      </w:r>
      <w:proofErr w:type="gramEnd"/>
      <w:r w:rsidRPr="00F73F5F">
        <w:rPr>
          <w:rFonts w:ascii="Times New Roman" w:eastAsia="Batang" w:hAnsi="Times New Roman" w:cs="Times New Roman"/>
          <w:kern w:val="2"/>
          <w:sz w:val="28"/>
          <w:szCs w:val="28"/>
        </w:rPr>
        <w:t>..</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В соответствии с годовым планом работы школы проводятся следующие мероприятия этого воспитательного блока: Дни здоровья, Недели безопасности на дорогах.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Деятельность всего педагогического коллектива направлена на организацию </w:t>
      </w:r>
      <w:proofErr w:type="spellStart"/>
      <w:r w:rsidRPr="00F73F5F">
        <w:rPr>
          <w:rFonts w:ascii="Times New Roman" w:eastAsia="Batang" w:hAnsi="Times New Roman" w:cs="Times New Roman"/>
          <w:kern w:val="2"/>
          <w:sz w:val="28"/>
          <w:szCs w:val="28"/>
        </w:rPr>
        <w:t>здоровьесберегающего</w:t>
      </w:r>
      <w:proofErr w:type="spellEnd"/>
      <w:r w:rsidRPr="00F73F5F">
        <w:rPr>
          <w:rFonts w:ascii="Times New Roman" w:eastAsia="Batang" w:hAnsi="Times New Roman" w:cs="Times New Roman"/>
          <w:kern w:val="2"/>
          <w:sz w:val="28"/>
          <w:szCs w:val="28"/>
        </w:rPr>
        <w:t xml:space="preserve"> процесса по следующим направлениям: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Обеспечение соблюдения санитарно - гигиенических норм при организации образовательного процесса, норм по охране труда и технике безопасности (инструктажи при проведении массовых мероприятий).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Обеспечение </w:t>
      </w:r>
      <w:proofErr w:type="spellStart"/>
      <w:r w:rsidRPr="00F73F5F">
        <w:rPr>
          <w:rFonts w:ascii="Times New Roman" w:eastAsia="Batang" w:hAnsi="Times New Roman" w:cs="Times New Roman"/>
          <w:kern w:val="2"/>
          <w:sz w:val="28"/>
          <w:szCs w:val="28"/>
        </w:rPr>
        <w:t>здоровьесберегающего</w:t>
      </w:r>
      <w:proofErr w:type="spellEnd"/>
      <w:r w:rsidRPr="00F73F5F">
        <w:rPr>
          <w:rFonts w:ascii="Times New Roman" w:eastAsia="Batang" w:hAnsi="Times New Roman" w:cs="Times New Roman"/>
          <w:kern w:val="2"/>
          <w:sz w:val="28"/>
          <w:szCs w:val="28"/>
        </w:rPr>
        <w:t xml:space="preserve"> режима работы школы (расписание занятий, проветривание помещений, влажная уборка, дежурство по школе учащихся).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Обновление банка данных о заболеваемости учеников, анализ заболеваний и их динамика.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Учёт посещаемости учащихся школы.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Обеспечение соблюдения правил пожарной безопасности в школе и проведение эвакуаций.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Беседа «Правила улиц и дорог», беседы «Личная гигиена- залог здоровья», профилактика гриппа, акция «Школа против наркотиков и </w:t>
      </w:r>
      <w:proofErr w:type="spellStart"/>
      <w:r w:rsidRPr="00F73F5F">
        <w:rPr>
          <w:rFonts w:ascii="Times New Roman" w:eastAsia="Batang" w:hAnsi="Times New Roman" w:cs="Times New Roman"/>
          <w:kern w:val="2"/>
          <w:sz w:val="28"/>
          <w:szCs w:val="28"/>
        </w:rPr>
        <w:t>СПИДа</w:t>
      </w:r>
      <w:proofErr w:type="spellEnd"/>
      <w:r w:rsidRPr="00F73F5F">
        <w:rPr>
          <w:rFonts w:ascii="Times New Roman" w:eastAsia="Batang" w:hAnsi="Times New Roman" w:cs="Times New Roman"/>
          <w:kern w:val="2"/>
          <w:sz w:val="28"/>
          <w:szCs w:val="28"/>
        </w:rPr>
        <w:t>», диспут в 10-11 классах «Мы выбираем жизнь».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Оформление листков здоровья в классных журналах.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Озеленение классных комнат и территории школы.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Классные часы по правилам дорожного движения.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-Соблюдение правил ТБ и пожарной безопасности во время проведения новогодних мероприятий и на каникулах.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-Проведение месячника по очистке и благоустройству школьной территории.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Проведение турниров по волейболу среди 5- 11 классов.</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proofErr w:type="gramStart"/>
      <w:r w:rsidRPr="00F73F5F">
        <w:rPr>
          <w:rFonts w:ascii="Times New Roman" w:eastAsia="Batang" w:hAnsi="Times New Roman" w:cs="Times New Roman"/>
          <w:kern w:val="2"/>
          <w:sz w:val="28"/>
          <w:szCs w:val="28"/>
        </w:rPr>
        <w:t>В рамках Всемирного дня без табака в мае во всех классах проведена беседа на тему</w:t>
      </w:r>
      <w:proofErr w:type="gramEnd"/>
      <w:r w:rsidRPr="00F73F5F">
        <w:rPr>
          <w:rFonts w:ascii="Times New Roman" w:eastAsia="Batang" w:hAnsi="Times New Roman" w:cs="Times New Roman"/>
          <w:kern w:val="2"/>
          <w:sz w:val="28"/>
          <w:szCs w:val="28"/>
        </w:rPr>
        <w:t xml:space="preserve"> «Нет безвредного табака».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Здоровье учащихся должно по-прежнему оставаться приоритетным направлением работы школы. В школе организована и проводится просветительская работа по проблемам наркомании, курения табака, формирования здорового образа жизни: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Среди 1-4 классов: «Скажем</w:t>
      </w:r>
      <w:proofErr w:type="gramStart"/>
      <w:r w:rsidRPr="00F73F5F">
        <w:rPr>
          <w:rFonts w:ascii="Times New Roman" w:eastAsia="Batang" w:hAnsi="Times New Roman" w:cs="Times New Roman"/>
          <w:color w:val="000000"/>
          <w:kern w:val="2"/>
          <w:sz w:val="28"/>
          <w:szCs w:val="28"/>
        </w:rPr>
        <w:t xml:space="preserve"> Н</w:t>
      </w:r>
      <w:proofErr w:type="gramEnd"/>
      <w:r w:rsidRPr="00F73F5F">
        <w:rPr>
          <w:rFonts w:ascii="Times New Roman" w:eastAsia="Batang" w:hAnsi="Times New Roman" w:cs="Times New Roman"/>
          <w:color w:val="000000"/>
          <w:kern w:val="2"/>
          <w:sz w:val="28"/>
          <w:szCs w:val="28"/>
        </w:rPr>
        <w:t>ет, вредным привычкам» конкурс рисунка "Жить – это здорово!". Среди 5-11 классов:</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Классные часы:  «Умей сказать нет»</w:t>
      </w:r>
      <w:proofErr w:type="gramStart"/>
      <w:r w:rsidRPr="00F73F5F">
        <w:rPr>
          <w:rFonts w:ascii="Times New Roman" w:eastAsia="Batang" w:hAnsi="Times New Roman" w:cs="Times New Roman"/>
          <w:color w:val="000000"/>
          <w:kern w:val="2"/>
          <w:sz w:val="28"/>
          <w:szCs w:val="28"/>
        </w:rPr>
        <w:t xml:space="preserve"> ,</w:t>
      </w:r>
      <w:proofErr w:type="gramEnd"/>
      <w:r w:rsidRPr="00F73F5F">
        <w:rPr>
          <w:rFonts w:ascii="Times New Roman" w:eastAsia="Batang" w:hAnsi="Times New Roman" w:cs="Times New Roman"/>
          <w:color w:val="000000"/>
          <w:kern w:val="2"/>
          <w:sz w:val="28"/>
          <w:szCs w:val="28"/>
        </w:rPr>
        <w:t xml:space="preserve"> «Спорт против наркотиков»; «Жить в мире с соб</w:t>
      </w:r>
      <w:r w:rsidRPr="00F73F5F">
        <w:rPr>
          <w:rFonts w:ascii="Times New Roman" w:eastAsia="Batang" w:hAnsi="Times New Roman" w:cs="Times New Roman"/>
          <w:color w:val="000000"/>
          <w:kern w:val="2"/>
          <w:sz w:val="28"/>
          <w:szCs w:val="28"/>
        </w:rPr>
        <w:lastRenderedPageBreak/>
        <w:t xml:space="preserve">ой и другими». </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В 2021-2022 учебном году следует уделять больше внимания просветительской работе по пропаганде здорового образа жизни, активизировать работу ученического самоуправления, классных</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самоуправлений для повышения доли участия школьников в формировании своего здоровья, продолжить информационно-консультативную работу для родителей с привлечением врачей-специалистов.</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Целью дополнительного образования является выявление и развитие способностей каждого ребёнка, формирование свободной, физически здоровой, творчески мыслящей личности, обладающей прочными базовыми знаниями. Главной задачей школы является создание условий для реализации потребностей учащихся и их родителей в дополнительных образовательных услугах.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Занятость учащихся школы в кружках и секциях составила 88% от общего числа учащихся школы.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Условия, созданные в школе для внеурочной деятельности, способствуют развитию творческих способностей учащихся, их личному развитию и социализации.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Повышение уровня самооценки, проявление инициативы – это тот результат, к которому мы стремимся. К тому же у ребенка меньше остается незанятого времени, значит, меньше времени он будет бесцельно слоняться по улицам, снижается риск попадания в неблагоприятные компании.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Критериями оценки результатов работы кружков являются те знания и умения, которые дети показывают в школьных мероприятиях, олимпиадах, конкурсах в рамках учебно-воспитательной работы школы.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В целом</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блок дополнительного образования успешно осуществлялся на базе школы.</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В работе было</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много интересных идей, находок и форм обучения. В основном педагоги и ребята активно принимали участие в различных</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конкурсах и соревнованиях.</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Учащиеся </w:t>
      </w:r>
      <w:r w:rsidRPr="00F73F5F">
        <w:rPr>
          <w:rFonts w:ascii="Times New Roman" w:eastAsia="Batang" w:hAnsi="Times New Roman" w:cs="Times New Roman"/>
          <w:color w:val="000000"/>
          <w:kern w:val="2"/>
          <w:sz w:val="28"/>
          <w:szCs w:val="28"/>
          <w:lang w:val="en-US"/>
        </w:rPr>
        <w:t> </w:t>
      </w:r>
      <w:r w:rsidRPr="00F73F5F">
        <w:rPr>
          <w:rFonts w:ascii="Times New Roman" w:eastAsia="Batang" w:hAnsi="Times New Roman" w:cs="Times New Roman"/>
          <w:color w:val="000000"/>
          <w:kern w:val="2"/>
          <w:sz w:val="28"/>
          <w:szCs w:val="28"/>
        </w:rPr>
        <w:t xml:space="preserve"> с удовольствием применяют полученные знания и навыки в различных областях жизни.</w:t>
      </w:r>
      <w:r w:rsidRPr="00F73F5F">
        <w:rPr>
          <w:rFonts w:ascii="Times New Roman" w:eastAsia="Batang" w:hAnsi="Times New Roman" w:cs="Times New Roman"/>
          <w:color w:val="000000"/>
          <w:kern w:val="2"/>
          <w:sz w:val="28"/>
          <w:szCs w:val="28"/>
          <w:lang w:val="en-US"/>
        </w:rPr>
        <w:t>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На базе ДЮСШ работали секции по волейболу (девушки и юноши), легкой атлетике, вольной борьбе, тайскому боксу, бок су, гимнастике и т.д.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rPr>
      </w:pPr>
      <w:r w:rsidRPr="00F73F5F">
        <w:rPr>
          <w:rFonts w:ascii="Times New Roman" w:eastAsia="Batang" w:hAnsi="Times New Roman" w:cs="Times New Roman"/>
          <w:color w:val="000000"/>
          <w:kern w:val="2"/>
          <w:sz w:val="28"/>
          <w:szCs w:val="28"/>
        </w:rPr>
        <w:t xml:space="preserve">Школа тесно сотрудничает </w:t>
      </w:r>
      <w:proofErr w:type="gramStart"/>
      <w:r w:rsidRPr="00F73F5F">
        <w:rPr>
          <w:rFonts w:ascii="Times New Roman" w:eastAsia="Batang" w:hAnsi="Times New Roman" w:cs="Times New Roman"/>
          <w:color w:val="000000"/>
          <w:kern w:val="2"/>
          <w:sz w:val="28"/>
          <w:szCs w:val="28"/>
        </w:rPr>
        <w:t>с</w:t>
      </w:r>
      <w:proofErr w:type="gramEnd"/>
      <w:r w:rsidRPr="00F73F5F">
        <w:rPr>
          <w:rFonts w:ascii="Times New Roman" w:eastAsia="Batang" w:hAnsi="Times New Roman" w:cs="Times New Roman"/>
          <w:color w:val="000000"/>
          <w:kern w:val="2"/>
          <w:sz w:val="28"/>
          <w:szCs w:val="28"/>
        </w:rPr>
        <w:t>:</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rPr>
        <w:t>• «ДДТ», в учебном году здесь занималось 50% детей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С целью предоставления детям условий для формирования собственного социального опыта в школе создан Совет Старшеклассников, в составе которого 22 учащихся 9-11 классов. </w:t>
      </w:r>
      <w:proofErr w:type="gramStart"/>
      <w:r w:rsidRPr="00F73F5F">
        <w:rPr>
          <w:rFonts w:ascii="Times New Roman" w:eastAsia="Batang" w:hAnsi="Times New Roman" w:cs="Times New Roman"/>
          <w:color w:val="000000"/>
          <w:kern w:val="2"/>
          <w:sz w:val="28"/>
          <w:szCs w:val="28"/>
          <w:lang w:eastAsia="ko-KR"/>
        </w:rPr>
        <w:t xml:space="preserve">Цель работы Совета Старшеклассников: стимулировать ученическое самоуправление и </w:t>
      </w:r>
      <w:proofErr w:type="spellStart"/>
      <w:r w:rsidRPr="00F73F5F">
        <w:rPr>
          <w:rFonts w:ascii="Times New Roman" w:eastAsia="Batang" w:hAnsi="Times New Roman" w:cs="Times New Roman"/>
          <w:color w:val="000000"/>
          <w:kern w:val="2"/>
          <w:sz w:val="28"/>
          <w:szCs w:val="28"/>
          <w:lang w:eastAsia="ko-KR"/>
        </w:rPr>
        <w:t>соуправление</w:t>
      </w:r>
      <w:proofErr w:type="spellEnd"/>
      <w:r w:rsidRPr="00F73F5F">
        <w:rPr>
          <w:rFonts w:ascii="Times New Roman" w:eastAsia="Batang" w:hAnsi="Times New Roman" w:cs="Times New Roman"/>
          <w:color w:val="000000"/>
          <w:kern w:val="2"/>
          <w:sz w:val="28"/>
          <w:szCs w:val="28"/>
          <w:lang w:eastAsia="ko-KR"/>
        </w:rPr>
        <w:t xml:space="preserve"> с педагогами, ответственность учащихся за происходящие в школе события, мероприятия, дела, проявление инициативы и творчества в совершенствовании форм жизнедеятельности детского коллектива, где каждому есть дело до всех и всем есть дело до каждого, обеспечивать условия познавательной деятельности и развития нравственных качеств воспитанников.</w:t>
      </w:r>
      <w:proofErr w:type="gramEnd"/>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По всем направлениям работы комиссий выработаны критерии и функции, в соответствии с которыми ребята и проводят работу. Также члены Совета старшеклассников определили основные идеи и принципы самоуправления, которых стараются всегда придерживаться. В этом учебном году было проведено </w:t>
      </w:r>
      <w:r>
        <w:rPr>
          <w:rFonts w:ascii="Times New Roman" w:eastAsia="Batang" w:hAnsi="Times New Roman" w:cs="Times New Roman"/>
          <w:color w:val="000000"/>
          <w:kern w:val="2"/>
          <w:sz w:val="28"/>
          <w:szCs w:val="28"/>
          <w:lang w:eastAsia="ko-KR"/>
        </w:rPr>
        <w:t>4</w:t>
      </w:r>
      <w:r w:rsidRPr="00F73F5F">
        <w:rPr>
          <w:rFonts w:ascii="Times New Roman" w:eastAsia="Batang" w:hAnsi="Times New Roman" w:cs="Times New Roman"/>
          <w:color w:val="000000"/>
          <w:kern w:val="2"/>
          <w:sz w:val="28"/>
          <w:szCs w:val="28"/>
          <w:lang w:eastAsia="ko-KR"/>
        </w:rPr>
        <w:t xml:space="preserve"> заседаний Совета Старшеклассников, на которых были решены вопросы о жизнедеятельности ребят в школьном коллективе, были заслушаны отчеты комиссий, отчет Председателя Совета старшеклассников о проделанной работе за год.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Функционирование СС охватывает дежурство по школе, трудовую деятельность, кружковую работу, организацию общешкольных мероприятий, встреч с интересными </w:t>
      </w:r>
      <w:r w:rsidRPr="00F73F5F">
        <w:rPr>
          <w:rFonts w:ascii="Times New Roman" w:eastAsia="Batang" w:hAnsi="Times New Roman" w:cs="Times New Roman"/>
          <w:color w:val="000000"/>
          <w:kern w:val="2"/>
          <w:sz w:val="28"/>
          <w:szCs w:val="28"/>
          <w:lang w:eastAsia="ko-KR"/>
        </w:rPr>
        <w:lastRenderedPageBreak/>
        <w:t>людьми, анкетирование по различным вопросам, организацию и проведение тематических дискотек, проведение рейдов по проверке кабинетов, сохранности школьных учебников и т. д., оформление тематических стендов.</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Работа с родителями учащихся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 настоящее время в школе сложилась система мероприятий, направленных на сотрудничество с родителями – это традиционные родительские собрания, заседания родительских комитетов, приглашение их на школьные праздники, спортивные мероприятия, оформление поздравлений к праздникам.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Большой упор делался на профилактику правонарушений среди подростков: беседы специалистов, лекции социального педагога и психолога.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В 2020-2021учебном году проведено </w:t>
      </w:r>
      <w:r>
        <w:rPr>
          <w:rFonts w:ascii="Times New Roman" w:eastAsia="Batang" w:hAnsi="Times New Roman" w:cs="Times New Roman"/>
          <w:color w:val="000000"/>
          <w:kern w:val="2"/>
          <w:sz w:val="28"/>
          <w:szCs w:val="28"/>
          <w:lang w:eastAsia="ko-KR"/>
        </w:rPr>
        <w:t>3</w:t>
      </w:r>
      <w:r w:rsidRPr="00F73F5F">
        <w:rPr>
          <w:rFonts w:ascii="Times New Roman" w:eastAsia="Batang" w:hAnsi="Times New Roman" w:cs="Times New Roman"/>
          <w:color w:val="000000"/>
          <w:kern w:val="2"/>
          <w:sz w:val="28"/>
          <w:szCs w:val="28"/>
          <w:lang w:eastAsia="ko-KR"/>
        </w:rPr>
        <w:t xml:space="preserve"> общешкольных родительских собрания, где присутствовало около 236 человек, в каждом классном коллективе проведено не менее 4 родительских собраний в течени</w:t>
      </w:r>
      <w:proofErr w:type="gramStart"/>
      <w:r w:rsidRPr="00F73F5F">
        <w:rPr>
          <w:rFonts w:ascii="Times New Roman" w:eastAsia="Batang" w:hAnsi="Times New Roman" w:cs="Times New Roman"/>
          <w:color w:val="000000"/>
          <w:kern w:val="2"/>
          <w:sz w:val="28"/>
          <w:szCs w:val="28"/>
          <w:lang w:eastAsia="ko-KR"/>
        </w:rPr>
        <w:t>и</w:t>
      </w:r>
      <w:proofErr w:type="gramEnd"/>
      <w:r w:rsidRPr="00F73F5F">
        <w:rPr>
          <w:rFonts w:ascii="Times New Roman" w:eastAsia="Batang" w:hAnsi="Times New Roman" w:cs="Times New Roman"/>
          <w:color w:val="000000"/>
          <w:kern w:val="2"/>
          <w:sz w:val="28"/>
          <w:szCs w:val="28"/>
          <w:lang w:eastAsia="ko-KR"/>
        </w:rPr>
        <w:t xml:space="preserve"> учебного года. На собраниях поднимались вопросы взаимодействия семьи и школы, вопросы воспитания подростков и детей, вопросы по профилактике вредных привычек, родителей знакомили с основной законодательной базой. В течение года ведется постоянная работа с малообеспеченными, многодетными, семьями. С ними ведется постоянная и непрерывная </w:t>
      </w:r>
      <w:proofErr w:type="gramStart"/>
      <w:r w:rsidRPr="00F73F5F">
        <w:rPr>
          <w:rFonts w:ascii="Times New Roman" w:eastAsia="Batang" w:hAnsi="Times New Roman" w:cs="Times New Roman"/>
          <w:color w:val="000000"/>
          <w:kern w:val="2"/>
          <w:sz w:val="28"/>
          <w:szCs w:val="28"/>
          <w:lang w:eastAsia="ko-KR"/>
        </w:rPr>
        <w:t>работа</w:t>
      </w:r>
      <w:proofErr w:type="gramEnd"/>
      <w:r w:rsidRPr="00F73F5F">
        <w:rPr>
          <w:rFonts w:ascii="Times New Roman" w:eastAsia="Batang" w:hAnsi="Times New Roman" w:cs="Times New Roman"/>
          <w:color w:val="000000"/>
          <w:kern w:val="2"/>
          <w:sz w:val="28"/>
          <w:szCs w:val="28"/>
          <w:lang w:eastAsia="ko-KR"/>
        </w:rPr>
        <w:t xml:space="preserve"> как со стороны администрации школы, так и классными руководителями. Была оказана материальная помощь.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Анализ показывает, что в работе с родителями были и есть трудности: не все родители понимают значимость совместной работы с </w:t>
      </w:r>
      <w:proofErr w:type="spellStart"/>
      <w:r w:rsidRPr="00F73F5F">
        <w:rPr>
          <w:rFonts w:ascii="Times New Roman" w:eastAsia="Batang" w:hAnsi="Times New Roman" w:cs="Times New Roman"/>
          <w:color w:val="000000"/>
          <w:kern w:val="2"/>
          <w:sz w:val="28"/>
          <w:szCs w:val="28"/>
          <w:lang w:eastAsia="ko-KR"/>
        </w:rPr>
        <w:t>педколлективом</w:t>
      </w:r>
      <w:proofErr w:type="spellEnd"/>
      <w:r w:rsidRPr="00F73F5F">
        <w:rPr>
          <w:rFonts w:ascii="Times New Roman" w:eastAsia="Batang" w:hAnsi="Times New Roman" w:cs="Times New Roman"/>
          <w:color w:val="000000"/>
          <w:kern w:val="2"/>
          <w:sz w:val="28"/>
          <w:szCs w:val="28"/>
          <w:lang w:eastAsia="ko-KR"/>
        </w:rPr>
        <w:t>, некоторые сознательно уклоняются от воспитания детей, многие остаются сторонними наблюдателями. В будущем учебном году планируем расширить работу в данном направлении.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За истекший год было сделано немало, но остаются вопросы, над которыми необходимо работать: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нежелание учащихся развиваться творчески, физически, интеллектуально.</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В этом случае необходимо активнее привлекать родителей к планированию воспитательной деятельности, разнообразить формы работы с родителями.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В 2021-2022 учебном году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Профилактика правонарушений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классными руководителями, социальным педагогом, психологом проводится</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работа в этом направлении</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с учащимися и их родителями -</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 xml:space="preserve"> классные часы, профилактические беседы, индивидуальные беседы по профилактике правонарушений, употребления ПАВ;</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организация работы Совета по профилактике правонарушений.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 отслеживание занятости учащихся, состоящих на </w:t>
      </w:r>
      <w:proofErr w:type="spellStart"/>
      <w:r w:rsidRPr="00F73F5F">
        <w:rPr>
          <w:rFonts w:ascii="Times New Roman" w:eastAsia="Batang" w:hAnsi="Times New Roman" w:cs="Times New Roman"/>
          <w:color w:val="000000"/>
          <w:kern w:val="2"/>
          <w:sz w:val="28"/>
          <w:szCs w:val="28"/>
          <w:lang w:eastAsia="ko-KR"/>
        </w:rPr>
        <w:t>внутришкольном</w:t>
      </w:r>
      <w:proofErr w:type="spellEnd"/>
      <w:r w:rsidRPr="00F73F5F">
        <w:rPr>
          <w:rFonts w:ascii="Times New Roman" w:eastAsia="Batang" w:hAnsi="Times New Roman" w:cs="Times New Roman"/>
          <w:color w:val="000000"/>
          <w:kern w:val="2"/>
          <w:sz w:val="28"/>
          <w:szCs w:val="28"/>
          <w:lang w:eastAsia="ko-KR"/>
        </w:rPr>
        <w:t xml:space="preserve"> контроле, в свободное время, в период каникул, привлечение их к занятиям в коллективах </w:t>
      </w:r>
      <w:r w:rsidRPr="00F73F5F">
        <w:rPr>
          <w:rFonts w:ascii="Times New Roman" w:eastAsia="Batang" w:hAnsi="Times New Roman" w:cs="Times New Roman"/>
          <w:color w:val="000000"/>
          <w:kern w:val="2"/>
          <w:sz w:val="28"/>
          <w:szCs w:val="28"/>
          <w:lang w:eastAsia="ko-KR"/>
        </w:rPr>
        <w:lastRenderedPageBreak/>
        <w:t>дополнительного образования, спортивных секциях;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 работа психологической службы школы с учащимися, склонными к </w:t>
      </w:r>
      <w:proofErr w:type="spellStart"/>
      <w:r w:rsidRPr="00F73F5F">
        <w:rPr>
          <w:rFonts w:ascii="Times New Roman" w:eastAsia="Batang" w:hAnsi="Times New Roman" w:cs="Times New Roman"/>
          <w:color w:val="000000"/>
          <w:kern w:val="2"/>
          <w:sz w:val="28"/>
          <w:szCs w:val="28"/>
          <w:lang w:eastAsia="ko-KR"/>
        </w:rPr>
        <w:t>девиантному</w:t>
      </w:r>
      <w:proofErr w:type="spellEnd"/>
      <w:r w:rsidRPr="00F73F5F">
        <w:rPr>
          <w:rFonts w:ascii="Times New Roman" w:eastAsia="Batang" w:hAnsi="Times New Roman" w:cs="Times New Roman"/>
          <w:color w:val="000000"/>
          <w:kern w:val="2"/>
          <w:sz w:val="28"/>
          <w:szCs w:val="28"/>
          <w:lang w:eastAsia="ko-KR"/>
        </w:rPr>
        <w:t xml:space="preserve"> поведению, их родителями;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строго отслеживается посещение, пропуски учебных занятий.</w:t>
      </w:r>
      <w:r w:rsidRPr="00F73F5F">
        <w:rPr>
          <w:rFonts w:ascii="Times New Roman" w:eastAsia="Batang" w:hAnsi="Times New Roman" w:cs="Times New Roman"/>
          <w:color w:val="000000"/>
          <w:kern w:val="2"/>
          <w:sz w:val="28"/>
          <w:szCs w:val="28"/>
          <w:lang w:val="en-US" w:eastAsia="ko-KR"/>
        </w:rPr>
        <w:t>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При всем многообразии проводимых воспитательных мероприятий в школе есть постоянная проблема так называемых «трудных» детей. Классные руководители стараются быстро реагировать на постоянно возникающие проблемы с такими детьми, тесно сотрудничая с социальным педагогом, психологом, а если требуется, то и с инспектором по делам несовершеннолетних; постоянно держат в поле зрения учащихся, склонных к правонарушениям, и детей из неблагополучных семей. При неоднократном нарушении дисциплины, снижении успеваемости и прогулах учащиеся ставятся на </w:t>
      </w:r>
      <w:proofErr w:type="spellStart"/>
      <w:r w:rsidRPr="00F73F5F">
        <w:rPr>
          <w:rFonts w:ascii="Times New Roman" w:eastAsia="Batang" w:hAnsi="Times New Roman" w:cs="Times New Roman"/>
          <w:color w:val="000000"/>
          <w:kern w:val="2"/>
          <w:sz w:val="28"/>
          <w:szCs w:val="28"/>
          <w:lang w:eastAsia="ko-KR"/>
        </w:rPr>
        <w:t>внутришкольный</w:t>
      </w:r>
      <w:proofErr w:type="spellEnd"/>
      <w:r w:rsidRPr="00F73F5F">
        <w:rPr>
          <w:rFonts w:ascii="Times New Roman" w:eastAsia="Batang" w:hAnsi="Times New Roman" w:cs="Times New Roman"/>
          <w:color w:val="000000"/>
          <w:kern w:val="2"/>
          <w:sz w:val="28"/>
          <w:szCs w:val="28"/>
          <w:lang w:eastAsia="ko-KR"/>
        </w:rPr>
        <w:t xml:space="preserve"> контроль. Усилиями педагогов такие учащиеся активно привлекаются к участию во всех классных и школьных мероприятиях, к занятиям в кружках.</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В течение этого года на учёте в ПДН находился один ученик.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Были проведены следующие профилактические мероприятия: « «Подросток – лето», «Подросток – семья», «Здоровье», «Дорога». В результате проведенных мероприятий была активизирована воспитательная работа, </w:t>
      </w:r>
      <w:proofErr w:type="gramStart"/>
      <w:r w:rsidRPr="00F73F5F">
        <w:rPr>
          <w:rFonts w:ascii="Times New Roman" w:eastAsia="Batang" w:hAnsi="Times New Roman" w:cs="Times New Roman"/>
          <w:color w:val="000000"/>
          <w:kern w:val="2"/>
          <w:sz w:val="28"/>
          <w:szCs w:val="28"/>
          <w:lang w:eastAsia="ko-KR"/>
        </w:rPr>
        <w:t>организованы</w:t>
      </w:r>
      <w:proofErr w:type="gramEnd"/>
      <w:r w:rsidRPr="00F73F5F">
        <w:rPr>
          <w:rFonts w:ascii="Times New Roman" w:eastAsia="Batang" w:hAnsi="Times New Roman" w:cs="Times New Roman"/>
          <w:color w:val="000000"/>
          <w:kern w:val="2"/>
          <w:sz w:val="28"/>
          <w:szCs w:val="28"/>
          <w:lang w:eastAsia="ko-KR"/>
        </w:rPr>
        <w:t xml:space="preserve"> оздоровление и досуг учащихся. Профилактические мероприятия позволили расширить представление учащихся о пагубном влиянии на организм подростка алкоголя и наркотиков. Все проводимые в школе мероприятия были направлены на воспитание физически здоровой и всесторонне развитой личности.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b/>
          <w:color w:val="000000"/>
          <w:kern w:val="2"/>
          <w:sz w:val="28"/>
          <w:szCs w:val="28"/>
          <w:lang w:eastAsia="ko-KR"/>
        </w:rPr>
      </w:pPr>
      <w:proofErr w:type="spellStart"/>
      <w:r w:rsidRPr="00F73F5F">
        <w:rPr>
          <w:rFonts w:ascii="Times New Roman" w:eastAsia="Batang" w:hAnsi="Times New Roman" w:cs="Times New Roman"/>
          <w:b/>
          <w:color w:val="000000"/>
          <w:kern w:val="2"/>
          <w:sz w:val="28"/>
          <w:szCs w:val="28"/>
          <w:lang w:eastAsia="ko-KR"/>
        </w:rPr>
        <w:t>Профориентационная</w:t>
      </w:r>
      <w:proofErr w:type="spellEnd"/>
      <w:r w:rsidRPr="00F73F5F">
        <w:rPr>
          <w:rFonts w:ascii="Times New Roman" w:eastAsia="Batang" w:hAnsi="Times New Roman" w:cs="Times New Roman"/>
          <w:b/>
          <w:color w:val="000000"/>
          <w:kern w:val="2"/>
          <w:sz w:val="28"/>
          <w:szCs w:val="28"/>
          <w:lang w:eastAsia="ko-KR"/>
        </w:rPr>
        <w:t xml:space="preserve"> работа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proofErr w:type="spellStart"/>
      <w:r w:rsidRPr="00F73F5F">
        <w:rPr>
          <w:rFonts w:ascii="Times New Roman" w:eastAsia="Batang" w:hAnsi="Times New Roman" w:cs="Times New Roman"/>
          <w:color w:val="000000"/>
          <w:kern w:val="2"/>
          <w:sz w:val="28"/>
          <w:szCs w:val="28"/>
          <w:lang w:eastAsia="ko-KR"/>
        </w:rPr>
        <w:t>Профориентационная</w:t>
      </w:r>
      <w:proofErr w:type="spellEnd"/>
      <w:r w:rsidRPr="00F73F5F">
        <w:rPr>
          <w:rFonts w:ascii="Times New Roman" w:eastAsia="Batang" w:hAnsi="Times New Roman" w:cs="Times New Roman"/>
          <w:color w:val="000000"/>
          <w:kern w:val="2"/>
          <w:sz w:val="28"/>
          <w:szCs w:val="28"/>
          <w:lang w:eastAsia="ko-KR"/>
        </w:rPr>
        <w:t xml:space="preserve"> работа в образовательном учреждении проводилась с целью создания условий для осознанного профессионального самоопределения обучающихся,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Для решения этой задачи используются формы и методы организации учебно-воспитательной деятельности, соответствующие возрастным особенностям учащихся.</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1.Классные часы: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Мир профессий»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Современный рынок труда»</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Профессия и здоровье»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Стратегия выбора профессии»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Способности и профессиональная пригодность»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2. Тематические тренинги.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«Профессия-специальность»</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Формула профессии»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Интересы и склонности в выборе профессии»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 « Навыки </w:t>
      </w:r>
      <w:proofErr w:type="spellStart"/>
      <w:r w:rsidRPr="00F73F5F">
        <w:rPr>
          <w:rFonts w:ascii="Times New Roman" w:eastAsia="Batang" w:hAnsi="Times New Roman" w:cs="Times New Roman"/>
          <w:color w:val="000000"/>
          <w:kern w:val="2"/>
          <w:sz w:val="28"/>
          <w:szCs w:val="28"/>
          <w:lang w:eastAsia="ko-KR"/>
        </w:rPr>
        <w:t>самопрезентации</w:t>
      </w:r>
      <w:proofErr w:type="spellEnd"/>
      <w:r w:rsidRPr="00F73F5F">
        <w:rPr>
          <w:rFonts w:ascii="Times New Roman" w:eastAsia="Batang" w:hAnsi="Times New Roman" w:cs="Times New Roman"/>
          <w:color w:val="000000"/>
          <w:kern w:val="2"/>
          <w:sz w:val="28"/>
          <w:szCs w:val="28"/>
          <w:lang w:eastAsia="ko-KR"/>
        </w:rPr>
        <w:t>»</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Описание профессий»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 Мир профессий»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3. </w:t>
      </w:r>
      <w:proofErr w:type="gramStart"/>
      <w:r w:rsidRPr="00F73F5F">
        <w:rPr>
          <w:rFonts w:ascii="Times New Roman" w:eastAsia="Batang" w:hAnsi="Times New Roman" w:cs="Times New Roman"/>
          <w:color w:val="000000"/>
          <w:kern w:val="2"/>
          <w:sz w:val="28"/>
          <w:szCs w:val="28"/>
          <w:lang w:eastAsia="ko-KR"/>
        </w:rPr>
        <w:t>Приглашаются сотрудники профессиональных учебных заведений республики (ДГУ.</w:t>
      </w:r>
      <w:proofErr w:type="gramEnd"/>
      <w:r w:rsidRPr="00F73F5F">
        <w:rPr>
          <w:rFonts w:ascii="Times New Roman" w:eastAsia="Batang" w:hAnsi="Times New Roman" w:cs="Times New Roman"/>
          <w:color w:val="000000"/>
          <w:kern w:val="2"/>
          <w:sz w:val="28"/>
          <w:szCs w:val="28"/>
          <w:lang w:eastAsia="ko-KR"/>
        </w:rPr>
        <w:t xml:space="preserve"> </w:t>
      </w:r>
      <w:proofErr w:type="gramStart"/>
      <w:r w:rsidRPr="00F73F5F">
        <w:rPr>
          <w:rFonts w:ascii="Times New Roman" w:eastAsia="Batang" w:hAnsi="Times New Roman" w:cs="Times New Roman"/>
          <w:color w:val="000000"/>
          <w:kern w:val="2"/>
          <w:sz w:val="28"/>
          <w:szCs w:val="28"/>
          <w:lang w:eastAsia="ko-KR"/>
        </w:rPr>
        <w:t xml:space="preserve">ДГПУ, ДТУ и другие)  с целью ознакомления учащихся школы с образовательными </w:t>
      </w:r>
      <w:r w:rsidRPr="00F73F5F">
        <w:rPr>
          <w:rFonts w:ascii="Times New Roman" w:eastAsia="Batang" w:hAnsi="Times New Roman" w:cs="Times New Roman"/>
          <w:color w:val="000000"/>
          <w:kern w:val="2"/>
          <w:sz w:val="28"/>
          <w:szCs w:val="28"/>
          <w:lang w:eastAsia="ko-KR"/>
        </w:rPr>
        <w:lastRenderedPageBreak/>
        <w:t>услугами, предоставляемыми учебным заведением.</w:t>
      </w:r>
      <w:proofErr w:type="gramEnd"/>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Анализ результатов воспитательной работы и работы МО классных руководителей показал, что составленный план работы на год выполнен. Однако нельзя отрицать и ряд проблем, существенно осложняющих организацию воспитательной работы: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классные руководители и педагоги не всегда могут сформировать у школьников активную гражданскую позицию, систему ценностей здорового образа жизни и способности противостоять вредным привычкам, ответственное отношение к семье.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proofErr w:type="gramStart"/>
      <w:r w:rsidRPr="00F73F5F">
        <w:rPr>
          <w:rFonts w:ascii="Times New Roman" w:eastAsia="Batang" w:hAnsi="Times New Roman" w:cs="Times New Roman"/>
          <w:color w:val="000000"/>
          <w:kern w:val="2"/>
          <w:sz w:val="28"/>
          <w:szCs w:val="28"/>
          <w:lang w:eastAsia="ko-KR"/>
        </w:rPr>
        <w:t>к</w:t>
      </w:r>
      <w:proofErr w:type="gramEnd"/>
      <w:r w:rsidRPr="00F73F5F">
        <w:rPr>
          <w:rFonts w:ascii="Times New Roman" w:eastAsia="Batang" w:hAnsi="Times New Roman" w:cs="Times New Roman"/>
          <w:color w:val="000000"/>
          <w:kern w:val="2"/>
          <w:sz w:val="28"/>
          <w:szCs w:val="28"/>
          <w:lang w:eastAsia="ko-KR"/>
        </w:rPr>
        <w:t xml:space="preserve"> сожалению, увеличивается число обучающихся с отклонениями в здоровье.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Необходимо уделять особое внимание вовлеченности детей группы социального риска и детей с особыми образовательными потребностями в систему дополнительного образования школы, систематически вести индивидуальную работу с родителями по пропаганде дополнительного образования. Есть необходимость работать над повышением уровня воспитанности учащихся: как среднего звена, так и старших, формировать у детей основы культуры поведения. Еще не у всех учащихся сформировано чувство сознательной дисциплины, негативное влияние на отдельных учащихся оказывает социальная среда. Не удовлетворяет уровень культуры общения отдельных школьников со сверстниками. Одной из главнейших задач воспитательной работы школы в новом учебном году должна стать работа, как с детьми, так и родителями по нравственному воспитанию. </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По результатам анализа работы за год следует наметить</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задачи</w:t>
      </w:r>
      <w:r w:rsidRPr="00F73F5F">
        <w:rPr>
          <w:rFonts w:ascii="Times New Roman" w:eastAsia="Batang" w:hAnsi="Times New Roman" w:cs="Times New Roman"/>
          <w:color w:val="000000"/>
          <w:kern w:val="2"/>
          <w:sz w:val="28"/>
          <w:szCs w:val="28"/>
          <w:lang w:val="en-US" w:eastAsia="ko-KR"/>
        </w:rPr>
        <w:t> </w:t>
      </w:r>
      <w:r w:rsidRPr="00F73F5F">
        <w:rPr>
          <w:rFonts w:ascii="Times New Roman" w:eastAsia="Batang" w:hAnsi="Times New Roman" w:cs="Times New Roman"/>
          <w:color w:val="000000"/>
          <w:kern w:val="2"/>
          <w:sz w:val="28"/>
          <w:szCs w:val="28"/>
          <w:lang w:eastAsia="ko-KR"/>
        </w:rPr>
        <w:t>на следующий учебный год:</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От воспитания любви к родной школе, родному краю к формированию гражданского самосознания, активной жизненной позиции школьника как патриота своей Родины;</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Развитие познавательного интереса, повышение интеллектуального уровня учащихся через разнообразные формы внеурочной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 xml:space="preserve">Развитие инициативы, самостоятельности, чувства ответственности учащихся через организацию ученического самоуправления и </w:t>
      </w:r>
      <w:proofErr w:type="spellStart"/>
      <w:r w:rsidRPr="00F73F5F">
        <w:rPr>
          <w:rFonts w:ascii="Times New Roman" w:eastAsia="Batang" w:hAnsi="Times New Roman" w:cs="Times New Roman"/>
          <w:color w:val="000000"/>
          <w:kern w:val="2"/>
          <w:sz w:val="28"/>
          <w:szCs w:val="28"/>
          <w:lang w:eastAsia="ko-KR"/>
        </w:rPr>
        <w:t>соуправления</w:t>
      </w:r>
      <w:proofErr w:type="spellEnd"/>
      <w:r w:rsidRPr="00F73F5F">
        <w:rPr>
          <w:rFonts w:ascii="Times New Roman" w:eastAsia="Batang" w:hAnsi="Times New Roman" w:cs="Times New Roman"/>
          <w:color w:val="000000"/>
          <w:kern w:val="2"/>
          <w:sz w:val="28"/>
          <w:szCs w:val="28"/>
          <w:lang w:eastAsia="ko-KR"/>
        </w:rPr>
        <w:t>;</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Усиление роли семьи в воспитании детей и привлечение её к организации учебно-воспитательного процесса в школе;</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Создание условий для сохранения и укрепления здоровья учащихся, формирование стремления к здоровому образу жизни, осознание здоровья как одной из главных жизненных ценностей;</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Оказание помощи учащимся в жизненном самоопределении, создание условий для трудовой деятельности.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color w:val="000000"/>
          <w:kern w:val="2"/>
          <w:sz w:val="28"/>
          <w:szCs w:val="28"/>
          <w:lang w:eastAsia="ko-KR"/>
        </w:rPr>
      </w:pPr>
      <w:r w:rsidRPr="00F73F5F">
        <w:rPr>
          <w:rFonts w:ascii="Times New Roman" w:eastAsia="Batang" w:hAnsi="Times New Roman" w:cs="Times New Roman"/>
          <w:color w:val="000000"/>
          <w:kern w:val="2"/>
          <w:sz w:val="28"/>
          <w:szCs w:val="28"/>
          <w:lang w:eastAsia="ko-KR"/>
        </w:rPr>
        <w:t>Указанные выше недостатки являются отражением проблем в системе образования в целом и в организации воспитательного процесса школы, на решение этих важных вопросов будет направлена воспитательная работа в новом учебном году.</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        Подводя итоги воспитательной работы за 2020 - 2021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Для реализации воспитательных задач были задействованы кадры: заместитель директора по  учебно-воспитательной работе, организатор, пионервожатая, </w:t>
      </w:r>
      <w:r>
        <w:rPr>
          <w:rFonts w:ascii="Times New Roman" w:eastAsia="Batang" w:hAnsi="Times New Roman" w:cs="Times New Roman"/>
          <w:kern w:val="2"/>
          <w:sz w:val="28"/>
          <w:szCs w:val="28"/>
        </w:rPr>
        <w:t xml:space="preserve">38 </w:t>
      </w:r>
      <w:r w:rsidRPr="00F73F5F">
        <w:rPr>
          <w:rFonts w:ascii="Times New Roman" w:eastAsia="Batang" w:hAnsi="Times New Roman" w:cs="Times New Roman"/>
          <w:kern w:val="2"/>
          <w:sz w:val="28"/>
          <w:szCs w:val="28"/>
        </w:rPr>
        <w:t>классных руководителей, социальный педагог, психолог</w:t>
      </w:r>
      <w:proofErr w:type="gramStart"/>
      <w:r w:rsidRPr="00F73F5F">
        <w:rPr>
          <w:rFonts w:ascii="Times New Roman" w:eastAsia="Batang" w:hAnsi="Times New Roman" w:cs="Times New Roman"/>
          <w:kern w:val="2"/>
          <w:sz w:val="28"/>
          <w:szCs w:val="28"/>
        </w:rPr>
        <w:t xml:space="preserve"> ,</w:t>
      </w:r>
      <w:proofErr w:type="gramEnd"/>
      <w:r w:rsidRPr="00F73F5F">
        <w:rPr>
          <w:rFonts w:ascii="Times New Roman" w:eastAsia="Batang" w:hAnsi="Times New Roman" w:cs="Times New Roman"/>
          <w:kern w:val="2"/>
          <w:sz w:val="28"/>
          <w:szCs w:val="28"/>
        </w:rPr>
        <w:t xml:space="preserve"> кружки и секции по интересам.</w:t>
      </w:r>
    </w:p>
    <w:p w:rsidR="003D4CC6" w:rsidRPr="00F73F5F" w:rsidRDefault="003D4CC6" w:rsidP="003D4CC6">
      <w:pPr>
        <w:widowControl w:val="0"/>
        <w:wordWrap w:val="0"/>
        <w:autoSpaceDE w:val="0"/>
        <w:autoSpaceDN w:val="0"/>
        <w:spacing w:after="0" w:line="240" w:lineRule="auto"/>
        <w:jc w:val="both"/>
        <w:rPr>
          <w:rFonts w:ascii="Times New Roman" w:eastAsia="Batang" w:hAnsi="Times New Roman" w:cs="Times New Roman"/>
          <w:kern w:val="2"/>
          <w:sz w:val="28"/>
          <w:szCs w:val="28"/>
        </w:rPr>
      </w:pPr>
      <w:r w:rsidRPr="00F73F5F">
        <w:rPr>
          <w:rFonts w:ascii="Times New Roman" w:eastAsia="Batang" w:hAnsi="Times New Roman" w:cs="Times New Roman"/>
          <w:kern w:val="2"/>
          <w:sz w:val="28"/>
          <w:szCs w:val="28"/>
        </w:rPr>
        <w:t xml:space="preserve">Классные руководители, активы классных коллективов старались использовать и использовали в воспитательном процессе современные воспитательные технологии: </w:t>
      </w:r>
      <w:proofErr w:type="spellStart"/>
      <w:r w:rsidRPr="00F73F5F">
        <w:rPr>
          <w:rFonts w:ascii="Times New Roman" w:eastAsia="Batang" w:hAnsi="Times New Roman" w:cs="Times New Roman"/>
          <w:kern w:val="2"/>
          <w:sz w:val="28"/>
          <w:szCs w:val="28"/>
        </w:rPr>
        <w:t>здоровьесбережения</w:t>
      </w:r>
      <w:proofErr w:type="spellEnd"/>
      <w:r w:rsidRPr="00F73F5F">
        <w:rPr>
          <w:rFonts w:ascii="Times New Roman" w:eastAsia="Batang" w:hAnsi="Times New Roman" w:cs="Times New Roman"/>
          <w:kern w:val="2"/>
          <w:sz w:val="28"/>
          <w:szCs w:val="28"/>
        </w:rPr>
        <w:t xml:space="preserve">, игровые, создание ситуации успеха, личностно- </w:t>
      </w:r>
      <w:proofErr w:type="gramStart"/>
      <w:r w:rsidRPr="00F73F5F">
        <w:rPr>
          <w:rFonts w:ascii="Times New Roman" w:eastAsia="Batang" w:hAnsi="Times New Roman" w:cs="Times New Roman"/>
          <w:kern w:val="2"/>
          <w:sz w:val="28"/>
          <w:szCs w:val="28"/>
        </w:rPr>
        <w:t>ориентированная</w:t>
      </w:r>
      <w:proofErr w:type="gramEnd"/>
      <w:r w:rsidRPr="00F73F5F">
        <w:rPr>
          <w:rFonts w:ascii="Times New Roman" w:eastAsia="Batang" w:hAnsi="Times New Roman" w:cs="Times New Roman"/>
          <w:kern w:val="2"/>
          <w:sz w:val="28"/>
          <w:szCs w:val="28"/>
        </w:rPr>
        <w:t xml:space="preserve"> и т.д. Применение технологии личностно-ориентированного подхода в воспитании создает н</w:t>
      </w:r>
      <w:r w:rsidRPr="00F73F5F">
        <w:rPr>
          <w:rFonts w:ascii="Times New Roman" w:eastAsia="Batang" w:hAnsi="Times New Roman" w:cs="Times New Roman"/>
          <w:kern w:val="2"/>
          <w:sz w:val="28"/>
          <w:szCs w:val="28"/>
        </w:rPr>
        <w:lastRenderedPageBreak/>
        <w:t>аиболее благоприятные условия для развития личности ученика как индивидуальности.</w:t>
      </w:r>
    </w:p>
    <w:p w:rsidR="003D4CC6" w:rsidRDefault="003D4CC6" w:rsidP="003D4CC6">
      <w:pPr>
        <w:spacing w:after="0"/>
        <w:rPr>
          <w:rFonts w:ascii="Times New Roman" w:hAnsi="Times New Roman" w:cs="Times New Roman"/>
          <w:sz w:val="28"/>
          <w:szCs w:val="28"/>
        </w:rPr>
      </w:pPr>
    </w:p>
    <w:p w:rsidR="00517B38" w:rsidRPr="005019CC" w:rsidRDefault="00517B38" w:rsidP="00517B38">
      <w:pPr>
        <w:rPr>
          <w:rFonts w:ascii="Georgia" w:eastAsia="Times New Roman" w:hAnsi="Georgia" w:cs="Times New Roman"/>
          <w:b/>
          <w:sz w:val="28"/>
        </w:rPr>
      </w:pPr>
      <w:r w:rsidRPr="005019CC">
        <w:rPr>
          <w:rFonts w:ascii="Georgia" w:eastAsia="Times New Roman" w:hAnsi="Georgia" w:cs="Times New Roman"/>
          <w:b/>
          <w:sz w:val="28"/>
        </w:rPr>
        <w:t>Зам</w:t>
      </w:r>
      <w:proofErr w:type="gramStart"/>
      <w:r w:rsidRPr="005019CC">
        <w:rPr>
          <w:rFonts w:ascii="Georgia" w:eastAsia="Times New Roman" w:hAnsi="Georgia" w:cs="Times New Roman"/>
          <w:b/>
          <w:sz w:val="28"/>
        </w:rPr>
        <w:t>.д</w:t>
      </w:r>
      <w:proofErr w:type="gramEnd"/>
      <w:r w:rsidRPr="005019CC">
        <w:rPr>
          <w:rFonts w:ascii="Georgia" w:eastAsia="Times New Roman" w:hAnsi="Georgia" w:cs="Times New Roman"/>
          <w:b/>
          <w:sz w:val="28"/>
        </w:rPr>
        <w:t>иректора по ВР</w:t>
      </w:r>
      <w:r>
        <w:rPr>
          <w:rFonts w:ascii="Georgia" w:eastAsia="Times New Roman" w:hAnsi="Georgia" w:cs="Times New Roman"/>
          <w:b/>
          <w:sz w:val="28"/>
        </w:rPr>
        <w:t>________</w:t>
      </w:r>
      <w:r w:rsidRPr="005019CC">
        <w:rPr>
          <w:rFonts w:ascii="Georgia" w:eastAsia="Times New Roman" w:hAnsi="Georgia" w:cs="Times New Roman"/>
          <w:b/>
          <w:sz w:val="28"/>
        </w:rPr>
        <w:t xml:space="preserve"> Абдурахманова Г.Г</w:t>
      </w:r>
      <w:r>
        <w:rPr>
          <w:rFonts w:ascii="Georgia" w:eastAsia="Times New Roman" w:hAnsi="Georgia" w:cs="Times New Roman"/>
          <w:b/>
          <w:sz w:val="28"/>
        </w:rPr>
        <w:t>.</w:t>
      </w:r>
    </w:p>
    <w:p w:rsidR="008B3B37" w:rsidRDefault="008B3B37"/>
    <w:sectPr w:rsidR="008B3B37" w:rsidSect="00517B38">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D4CC6"/>
    <w:rsid w:val="003D4CC6"/>
    <w:rsid w:val="00517B38"/>
    <w:rsid w:val="008B3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D4CC6"/>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3D4CC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4952</Words>
  <Characters>28231</Characters>
  <Application>Microsoft Office Word</Application>
  <DocSecurity>0</DocSecurity>
  <Lines>235</Lines>
  <Paragraphs>66</Paragraphs>
  <ScaleCrop>false</ScaleCrop>
  <Company/>
  <LinksUpToDate>false</LinksUpToDate>
  <CharactersWithSpaces>33117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kabinet-17</cp:lastModifiedBy>
  <cp:revision>3</cp:revision>
  <dcterms:created xsi:type="dcterms:W3CDTF">2021-09-19T09:01:00Z</dcterms:created>
  <dcterms:modified xsi:type="dcterms:W3CDTF">2021-11-10T09:51:00Z</dcterms:modified>
</cp:coreProperties>
</file>